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0604E" w14:textId="608263DE" w:rsidR="008F3C45" w:rsidRPr="0085037B" w:rsidRDefault="00F55308" w:rsidP="008F3C45">
      <w:pPr>
        <w:spacing w:before="120" w:line="276" w:lineRule="auto"/>
        <w:rPr>
          <w:rFonts w:ascii="Arial" w:hAnsi="Arial" w:cs="Arial"/>
          <w:b/>
          <w:bCs/>
          <w:color w:val="6D9EEB"/>
          <w:sz w:val="20"/>
          <w:szCs w:val="22"/>
        </w:rPr>
      </w:pPr>
      <w:bookmarkStart w:id="0" w:name="_GoBack"/>
      <w:bookmarkEnd w:id="0"/>
      <w:r>
        <w:rPr>
          <w:rFonts w:ascii="Arial" w:hAnsi="Arial" w:cs="Arial"/>
          <w:b/>
          <w:bCs/>
          <w:color w:val="6D9EEB"/>
          <w:sz w:val="20"/>
          <w:szCs w:val="22"/>
        </w:rPr>
        <w:t>Contribution</w:t>
      </w:r>
      <w:r w:rsidR="008F3C45" w:rsidRPr="0085037B">
        <w:rPr>
          <w:rFonts w:ascii="Arial" w:hAnsi="Arial" w:cs="Arial"/>
          <w:b/>
          <w:bCs/>
          <w:color w:val="6D9EEB"/>
          <w:sz w:val="20"/>
          <w:szCs w:val="22"/>
        </w:rPr>
        <w:t xml:space="preserve"> of the People Centered Internet Forum </w:t>
      </w:r>
    </w:p>
    <w:p w14:paraId="06EB5E0A" w14:textId="77777777" w:rsidR="008F3C45" w:rsidRPr="00233DB2" w:rsidRDefault="008F3C45" w:rsidP="008F3C45">
      <w:pPr>
        <w:spacing w:before="120" w:after="120" w:line="276" w:lineRule="auto"/>
        <w:rPr>
          <w:rFonts w:ascii="Times" w:hAnsi="Times" w:cs="Times New Roman"/>
          <w:sz w:val="18"/>
          <w:szCs w:val="20"/>
        </w:rPr>
      </w:pPr>
      <w:r w:rsidRPr="0085037B">
        <w:rPr>
          <w:rFonts w:ascii="Arial" w:hAnsi="Arial" w:cs="Arial"/>
          <w:b/>
          <w:bCs/>
          <w:color w:val="6D9EEB"/>
          <w:sz w:val="20"/>
          <w:szCs w:val="22"/>
        </w:rPr>
        <w:t>October 24-25 at Stanford University</w:t>
      </w:r>
    </w:p>
    <w:p w14:paraId="0E8366F9" w14:textId="77777777" w:rsidR="008F3C45" w:rsidRDefault="008F3C45" w:rsidP="008F3C45">
      <w:pPr>
        <w:spacing w:before="120" w:line="360" w:lineRule="auto"/>
        <w:rPr>
          <w:rFonts w:ascii="Arial" w:hAnsi="Arial" w:cs="Arial"/>
          <w:color w:val="000000"/>
          <w:sz w:val="20"/>
          <w:szCs w:val="22"/>
        </w:rPr>
      </w:pPr>
      <w:r w:rsidRPr="0085037B">
        <w:rPr>
          <w:rFonts w:ascii="Arial" w:hAnsi="Arial" w:cs="Arial"/>
          <w:color w:val="000000"/>
          <w:sz w:val="20"/>
          <w:szCs w:val="22"/>
        </w:rPr>
        <w:t>The Internet can be a powerful means to cont</w:t>
      </w:r>
      <w:r>
        <w:rPr>
          <w:rFonts w:ascii="Arial" w:hAnsi="Arial" w:cs="Arial"/>
          <w:color w:val="000000"/>
          <w:sz w:val="20"/>
          <w:szCs w:val="22"/>
        </w:rPr>
        <w:t>inuously improve people’s lives. It deepens</w:t>
      </w:r>
      <w:r w:rsidRPr="0085037B">
        <w:rPr>
          <w:rFonts w:ascii="Arial" w:hAnsi="Arial" w:cs="Arial"/>
          <w:color w:val="000000"/>
          <w:sz w:val="20"/>
          <w:szCs w:val="22"/>
        </w:rPr>
        <w:t xml:space="preserve"> the layers of connections between countries, communities, businesses, social benefit enterprises and international agencies. We recognize that the greatest barriers to digital opportunity are both social and economic, and that the heights of these barriers require us to </w:t>
      </w:r>
      <w:r>
        <w:rPr>
          <w:rFonts w:ascii="Arial" w:hAnsi="Arial" w:cs="Arial"/>
          <w:color w:val="000000"/>
          <w:sz w:val="20"/>
          <w:szCs w:val="22"/>
        </w:rPr>
        <w:t>“</w:t>
      </w:r>
      <w:r w:rsidRPr="0085037B">
        <w:rPr>
          <w:rFonts w:ascii="Arial" w:hAnsi="Arial" w:cs="Arial"/>
          <w:color w:val="000000"/>
          <w:sz w:val="20"/>
          <w:szCs w:val="22"/>
        </w:rPr>
        <w:t>think anew and to act anew.</w:t>
      </w:r>
      <w:r>
        <w:rPr>
          <w:rFonts w:ascii="Arial" w:hAnsi="Arial" w:cs="Arial"/>
          <w:color w:val="000000"/>
          <w:sz w:val="20"/>
          <w:szCs w:val="22"/>
        </w:rPr>
        <w:t>”</w:t>
      </w:r>
      <w:r>
        <w:rPr>
          <w:rStyle w:val="FootnoteReference"/>
          <w:rFonts w:ascii="Arial" w:hAnsi="Arial" w:cs="Arial"/>
          <w:color w:val="000000"/>
          <w:sz w:val="20"/>
          <w:szCs w:val="22"/>
        </w:rPr>
        <w:footnoteReference w:id="1"/>
      </w:r>
    </w:p>
    <w:p w14:paraId="621220EB" w14:textId="77777777" w:rsidR="008F3C45" w:rsidRDefault="008F3C45" w:rsidP="008F3C45">
      <w:pPr>
        <w:spacing w:before="120" w:line="276" w:lineRule="auto"/>
        <w:rPr>
          <w:rFonts w:ascii="Arial" w:hAnsi="Arial" w:cs="Arial"/>
          <w:color w:val="000000"/>
          <w:sz w:val="20"/>
          <w:szCs w:val="22"/>
        </w:rPr>
      </w:pPr>
      <w:r>
        <w:rPr>
          <w:rFonts w:ascii="Arial" w:hAnsi="Arial" w:cs="Arial"/>
          <w:noProof/>
          <w:color w:val="000000"/>
          <w:sz w:val="20"/>
          <w:szCs w:val="22"/>
        </w:rPr>
        <w:drawing>
          <wp:inline distT="0" distB="0" distL="0" distR="0" wp14:anchorId="1D23069E" wp14:editId="63C190F9">
            <wp:extent cx="6057900" cy="2314575"/>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 Centered Internet Forum - Launch Crew.png"/>
                    <pic:cNvPicPr/>
                  </pic:nvPicPr>
                  <pic:blipFill>
                    <a:blip r:embed="rId8">
                      <a:extLst>
                        <a:ext uri="{28A0092B-C50C-407E-A947-70E740481C1C}">
                          <a14:useLocalDpi xmlns:a14="http://schemas.microsoft.com/office/drawing/2010/main" val="0"/>
                        </a:ext>
                      </a:extLst>
                    </a:blip>
                    <a:stretch>
                      <a:fillRect/>
                    </a:stretch>
                  </pic:blipFill>
                  <pic:spPr>
                    <a:xfrm>
                      <a:off x="0" y="0"/>
                      <a:ext cx="6057900" cy="2314575"/>
                    </a:xfrm>
                    <a:prstGeom prst="rect">
                      <a:avLst/>
                    </a:prstGeom>
                  </pic:spPr>
                </pic:pic>
              </a:graphicData>
            </a:graphic>
          </wp:inline>
        </w:drawing>
      </w:r>
    </w:p>
    <w:p w14:paraId="6C85B5A1" w14:textId="659725BC" w:rsidR="008F3C45" w:rsidRPr="00B912D5" w:rsidRDefault="008F3C45" w:rsidP="008F3C45">
      <w:pPr>
        <w:shd w:val="clear" w:color="auto" w:fill="FFFFFF"/>
        <w:rPr>
          <w:rFonts w:ascii="Arial" w:eastAsia="Times New Roman" w:hAnsi="Arial" w:cs="Arial"/>
          <w:color w:val="000000"/>
          <w:sz w:val="16"/>
          <w:szCs w:val="19"/>
        </w:rPr>
      </w:pPr>
      <w:r w:rsidRPr="00B912D5">
        <w:rPr>
          <w:rFonts w:ascii="Arial" w:eastAsia="Times New Roman" w:hAnsi="Arial" w:cs="Arial"/>
          <w:color w:val="000000"/>
          <w:sz w:val="16"/>
          <w:szCs w:val="19"/>
          <w:u w:val="single"/>
        </w:rPr>
        <w:t>Seated:</w:t>
      </w:r>
      <w:r w:rsidRPr="00B912D5">
        <w:rPr>
          <w:rFonts w:ascii="Arial" w:eastAsia="Times New Roman" w:hAnsi="Arial" w:cs="Arial"/>
          <w:color w:val="000000"/>
          <w:sz w:val="16"/>
          <w:szCs w:val="19"/>
        </w:rPr>
        <w:t xml:space="preserve"> Secretariat of the People Ce</w:t>
      </w:r>
      <w:r w:rsidR="00754408">
        <w:rPr>
          <w:rFonts w:ascii="Arial" w:eastAsia="Times New Roman" w:hAnsi="Arial" w:cs="Arial"/>
          <w:color w:val="000000"/>
          <w:sz w:val="16"/>
          <w:szCs w:val="19"/>
        </w:rPr>
        <w:t>ntered Internet - Manu Bhardwaj</w:t>
      </w:r>
      <w:r w:rsidRPr="00B912D5">
        <w:rPr>
          <w:rFonts w:ascii="Arial" w:eastAsia="Times New Roman" w:hAnsi="Arial" w:cs="Arial"/>
          <w:color w:val="000000"/>
          <w:sz w:val="16"/>
          <w:szCs w:val="19"/>
        </w:rPr>
        <w:t xml:space="preserve"> (US State Dept.) Mei Lin Fung </w:t>
      </w:r>
      <w:r>
        <w:rPr>
          <w:rFonts w:ascii="Arial" w:eastAsia="Times New Roman" w:hAnsi="Arial" w:cs="Arial"/>
          <w:color w:val="000000"/>
          <w:sz w:val="16"/>
          <w:szCs w:val="19"/>
        </w:rPr>
        <w:t xml:space="preserve">(Organizer, </w:t>
      </w:r>
      <w:r w:rsidRPr="00B912D5">
        <w:rPr>
          <w:rFonts w:ascii="Arial" w:eastAsia="Times New Roman" w:hAnsi="Arial" w:cs="Arial"/>
          <w:color w:val="000000"/>
          <w:sz w:val="16"/>
          <w:szCs w:val="19"/>
        </w:rPr>
        <w:t>US &amp; Singapore), Vint Cerf (Chair, US), Nagy Hanna (</w:t>
      </w:r>
      <w:r>
        <w:rPr>
          <w:rFonts w:ascii="Arial" w:eastAsia="Times New Roman" w:hAnsi="Arial" w:cs="Arial"/>
          <w:color w:val="000000"/>
          <w:sz w:val="16"/>
          <w:szCs w:val="19"/>
        </w:rPr>
        <w:t xml:space="preserve">Advisor to the </w:t>
      </w:r>
      <w:r w:rsidRPr="00B912D5">
        <w:rPr>
          <w:rFonts w:ascii="Arial" w:eastAsia="Times New Roman" w:hAnsi="Arial" w:cs="Arial"/>
          <w:color w:val="000000"/>
          <w:sz w:val="16"/>
          <w:szCs w:val="19"/>
        </w:rPr>
        <w:t xml:space="preserve">World Bank, </w:t>
      </w:r>
      <w:r>
        <w:rPr>
          <w:rFonts w:ascii="Arial" w:eastAsia="Times New Roman" w:hAnsi="Arial" w:cs="Arial"/>
          <w:color w:val="000000"/>
          <w:sz w:val="16"/>
          <w:szCs w:val="19"/>
        </w:rPr>
        <w:t>US</w:t>
      </w:r>
      <w:r w:rsidRPr="00B912D5">
        <w:rPr>
          <w:rFonts w:ascii="Arial" w:eastAsia="Times New Roman" w:hAnsi="Arial" w:cs="Arial"/>
          <w:color w:val="000000"/>
          <w:sz w:val="16"/>
          <w:szCs w:val="19"/>
        </w:rPr>
        <w:t>), Anil Srivastava (</w:t>
      </w:r>
      <w:r>
        <w:rPr>
          <w:rFonts w:ascii="Arial" w:eastAsia="Times New Roman" w:hAnsi="Arial" w:cs="Arial"/>
          <w:color w:val="000000"/>
          <w:sz w:val="16"/>
          <w:szCs w:val="19"/>
        </w:rPr>
        <w:t>Open Health Systems Laboratory, US</w:t>
      </w:r>
      <w:r w:rsidRPr="00B912D5">
        <w:rPr>
          <w:rFonts w:ascii="Arial" w:eastAsia="Times New Roman" w:hAnsi="Arial" w:cs="Arial"/>
          <w:color w:val="000000"/>
          <w:sz w:val="16"/>
          <w:szCs w:val="19"/>
        </w:rPr>
        <w:t xml:space="preserve">), Ahmed Calvo (Stanford Haas Center for Public Service, US &amp; Costa Rica)  </w:t>
      </w:r>
    </w:p>
    <w:p w14:paraId="6095CEA8" w14:textId="77777777" w:rsidR="008F3C45" w:rsidRDefault="008F3C45" w:rsidP="008F3C45">
      <w:pPr>
        <w:shd w:val="clear" w:color="auto" w:fill="FFFFFF"/>
        <w:rPr>
          <w:rFonts w:ascii="Arial" w:eastAsia="Times New Roman" w:hAnsi="Arial" w:cs="Arial"/>
          <w:color w:val="000000"/>
          <w:sz w:val="16"/>
          <w:szCs w:val="19"/>
        </w:rPr>
      </w:pPr>
      <w:r w:rsidRPr="00B912D5">
        <w:rPr>
          <w:rFonts w:ascii="Arial" w:eastAsia="Times New Roman" w:hAnsi="Arial" w:cs="Arial"/>
          <w:color w:val="000000"/>
          <w:sz w:val="16"/>
          <w:szCs w:val="19"/>
          <w:u w:val="single"/>
        </w:rPr>
        <w:t>Standing:</w:t>
      </w:r>
      <w:r w:rsidRPr="00B912D5">
        <w:rPr>
          <w:rFonts w:ascii="Arial" w:eastAsia="Times New Roman" w:hAnsi="Arial" w:cs="Arial"/>
          <w:color w:val="000000"/>
          <w:sz w:val="16"/>
          <w:szCs w:val="19"/>
        </w:rPr>
        <w:t xml:space="preserve"> (L-R) John Mitchell (Vice Provost Teaching &amp; Learning Stanford, US), David Nordfors (</w:t>
      </w:r>
      <w:r>
        <w:rPr>
          <w:rFonts w:ascii="Arial" w:eastAsia="Times New Roman" w:hAnsi="Arial" w:cs="Arial"/>
          <w:color w:val="000000"/>
          <w:sz w:val="16"/>
          <w:szCs w:val="19"/>
        </w:rPr>
        <w:t>I4J,</w:t>
      </w:r>
      <w:r w:rsidRPr="00B912D5">
        <w:rPr>
          <w:rFonts w:ascii="Arial" w:eastAsia="Times New Roman" w:hAnsi="Arial" w:cs="Arial"/>
          <w:color w:val="000000"/>
          <w:sz w:val="16"/>
          <w:szCs w:val="19"/>
        </w:rPr>
        <w:t xml:space="preserve"> US &amp; Sweden), Vince Kohli (Future of Empathy, US &amp; India), Eileen Clegg (Visual Insight, US), Virgilio Almeida (Brazil), John Ryan (Wire the World</w:t>
      </w:r>
      <w:r>
        <w:rPr>
          <w:rFonts w:ascii="Arial" w:eastAsia="Times New Roman" w:hAnsi="Arial" w:cs="Arial"/>
          <w:color w:val="000000"/>
          <w:sz w:val="16"/>
          <w:szCs w:val="19"/>
        </w:rPr>
        <w:t xml:space="preserve">, </w:t>
      </w:r>
      <w:r w:rsidRPr="00B912D5">
        <w:rPr>
          <w:rFonts w:ascii="Arial" w:eastAsia="Times New Roman" w:hAnsi="Arial" w:cs="Arial"/>
          <w:color w:val="000000"/>
          <w:sz w:val="16"/>
          <w:szCs w:val="19"/>
        </w:rPr>
        <w:t>US</w:t>
      </w:r>
      <w:r>
        <w:rPr>
          <w:rFonts w:ascii="Arial" w:eastAsia="Times New Roman" w:hAnsi="Arial" w:cs="Arial"/>
          <w:color w:val="000000"/>
          <w:sz w:val="16"/>
          <w:szCs w:val="19"/>
        </w:rPr>
        <w:t xml:space="preserve"> &amp; UK</w:t>
      </w:r>
      <w:r w:rsidRPr="00B912D5">
        <w:rPr>
          <w:rFonts w:ascii="Arial" w:eastAsia="Times New Roman" w:hAnsi="Arial" w:cs="Arial"/>
          <w:color w:val="000000"/>
          <w:sz w:val="16"/>
          <w:szCs w:val="19"/>
        </w:rPr>
        <w:t xml:space="preserve">), Lynn Gallagher (ex-USAID, US), Madis Tiik (Tallinn University, Estonia), Mark Finnern (Thrivable Future Salon, US &amp; Germany), Monique Morrow (Cisco, US), Deepak Mishra (World Bank, US &amp; India), </w:t>
      </w:r>
      <w:r>
        <w:rPr>
          <w:rFonts w:ascii="Arial" w:eastAsia="Times New Roman" w:hAnsi="Arial" w:cs="Arial"/>
          <w:color w:val="000000"/>
          <w:sz w:val="16"/>
          <w:szCs w:val="19"/>
        </w:rPr>
        <w:t>Ray Jeter (Air Force, US)</w:t>
      </w:r>
      <w:r w:rsidRPr="00B912D5">
        <w:rPr>
          <w:rFonts w:ascii="Arial" w:eastAsia="Times New Roman" w:hAnsi="Arial" w:cs="Arial"/>
          <w:color w:val="000000"/>
          <w:sz w:val="16"/>
          <w:szCs w:val="19"/>
        </w:rPr>
        <w:t>, Anna Waldman-Brown (Maker &amp; Hacker spaces, US), John Matttison (Kaiser Permanente, US), Kimberly King (One Island Institute, US</w:t>
      </w:r>
      <w:r>
        <w:rPr>
          <w:rFonts w:ascii="Arial" w:eastAsia="Times New Roman" w:hAnsi="Arial" w:cs="Arial"/>
          <w:color w:val="000000"/>
          <w:sz w:val="16"/>
          <w:szCs w:val="19"/>
        </w:rPr>
        <w:t>), Bruce Green (</w:t>
      </w:r>
      <w:r w:rsidRPr="00B912D5">
        <w:rPr>
          <w:rFonts w:ascii="Arial" w:eastAsia="Times New Roman" w:hAnsi="Arial" w:cs="Arial"/>
          <w:color w:val="000000"/>
          <w:sz w:val="16"/>
          <w:szCs w:val="19"/>
        </w:rPr>
        <w:t>US), Peter Forsyth (Wikipedia community, US), JacQualine (Intuition Power, US), Steve Huter (Network Startup Resource Center, US),</w:t>
      </w:r>
      <w:r>
        <w:rPr>
          <w:rFonts w:ascii="Arial" w:eastAsia="Times New Roman" w:hAnsi="Arial" w:cs="Arial"/>
          <w:color w:val="000000"/>
          <w:sz w:val="16"/>
          <w:szCs w:val="19"/>
        </w:rPr>
        <w:t xml:space="preserve"> </w:t>
      </w:r>
      <w:r w:rsidRPr="00B912D5">
        <w:rPr>
          <w:rFonts w:ascii="Arial" w:eastAsia="Times New Roman" w:hAnsi="Arial" w:cs="Arial"/>
          <w:color w:val="000000"/>
          <w:sz w:val="16"/>
          <w:szCs w:val="19"/>
        </w:rPr>
        <w:t>Valerie Landau (Samuel Merritt University, US), Ndemo Bitange (University of Nairobi, Kenya), Effie Chow (</w:t>
      </w:r>
      <w:r>
        <w:rPr>
          <w:rFonts w:ascii="Arial" w:eastAsia="Times New Roman" w:hAnsi="Arial" w:cs="Arial"/>
          <w:color w:val="000000"/>
          <w:sz w:val="16"/>
          <w:szCs w:val="19"/>
        </w:rPr>
        <w:t>East West Academy of Healing Arts</w:t>
      </w:r>
      <w:r w:rsidRPr="00B912D5">
        <w:rPr>
          <w:rFonts w:ascii="Arial" w:eastAsia="Times New Roman" w:hAnsi="Arial" w:cs="Arial"/>
          <w:color w:val="000000"/>
          <w:sz w:val="16"/>
          <w:szCs w:val="19"/>
        </w:rPr>
        <w:t>, US), Stefan Nachuk (UCSF, US), Shannon McElyea (Friend-Raiser, US), Lucienne Abrahams (</w:t>
      </w:r>
      <w:r>
        <w:rPr>
          <w:rFonts w:ascii="Arial" w:eastAsia="Times New Roman" w:hAnsi="Arial" w:cs="Arial"/>
          <w:color w:val="000000"/>
          <w:sz w:val="16"/>
          <w:szCs w:val="19"/>
        </w:rPr>
        <w:t xml:space="preserve">LINK Center, </w:t>
      </w:r>
      <w:r w:rsidRPr="00B912D5">
        <w:rPr>
          <w:rFonts w:ascii="Arial" w:eastAsia="Times New Roman" w:hAnsi="Arial" w:cs="Arial"/>
          <w:color w:val="000000"/>
          <w:sz w:val="16"/>
          <w:szCs w:val="19"/>
        </w:rPr>
        <w:t>University of the Witswatersrand, South Africa), Jeff Richardson (South Bay Organization Development, US), Chris Bui (The American Focus, US), Bill Daul (NextNow, US) </w:t>
      </w:r>
    </w:p>
    <w:p w14:paraId="6E25F5E5" w14:textId="77611759" w:rsidR="008F3C45" w:rsidRDefault="008B00BB" w:rsidP="008F3C45">
      <w:pPr>
        <w:shd w:val="clear" w:color="auto" w:fill="FFFFFF"/>
        <w:rPr>
          <w:rFonts w:ascii="Arial" w:eastAsia="Times New Roman" w:hAnsi="Arial" w:cs="Arial"/>
          <w:color w:val="000000"/>
          <w:sz w:val="16"/>
          <w:szCs w:val="19"/>
        </w:rPr>
      </w:pPr>
      <w:r>
        <w:rPr>
          <w:rFonts w:ascii="Arial" w:eastAsia="Times New Roman" w:hAnsi="Arial" w:cs="Arial"/>
          <w:color w:val="000000"/>
          <w:sz w:val="16"/>
          <w:szCs w:val="19"/>
          <w:u w:val="single"/>
        </w:rPr>
        <w:t>N</w:t>
      </w:r>
      <w:r w:rsidR="008F3C45">
        <w:rPr>
          <w:rFonts w:ascii="Arial" w:eastAsia="Times New Roman" w:hAnsi="Arial" w:cs="Arial"/>
          <w:color w:val="000000"/>
          <w:sz w:val="16"/>
          <w:szCs w:val="19"/>
          <w:u w:val="single"/>
        </w:rPr>
        <w:t>ot in photo</w:t>
      </w:r>
      <w:r w:rsidR="008F3C45" w:rsidRPr="00046783">
        <w:rPr>
          <w:rFonts w:ascii="Arial" w:eastAsia="Times New Roman" w:hAnsi="Arial" w:cs="Arial"/>
          <w:color w:val="000000"/>
          <w:sz w:val="16"/>
          <w:szCs w:val="19"/>
          <w:u w:val="single"/>
        </w:rPr>
        <w:t>:</w:t>
      </w:r>
      <w:r w:rsidR="008F3C45">
        <w:rPr>
          <w:rFonts w:ascii="Arial" w:eastAsia="Times New Roman" w:hAnsi="Arial" w:cs="Arial"/>
          <w:color w:val="000000"/>
          <w:sz w:val="16"/>
          <w:szCs w:val="19"/>
        </w:rPr>
        <w:t xml:space="preserve"> </w:t>
      </w:r>
      <w:r w:rsidR="008F3C45" w:rsidRPr="00B912D5">
        <w:rPr>
          <w:rFonts w:ascii="Arial" w:eastAsia="Times New Roman" w:hAnsi="Arial" w:cs="Arial"/>
          <w:color w:val="000000"/>
          <w:sz w:val="16"/>
          <w:szCs w:val="19"/>
        </w:rPr>
        <w:t xml:space="preserve">Rene Summer (Ericsson, US), </w:t>
      </w:r>
      <w:r w:rsidR="008F3C45">
        <w:rPr>
          <w:rFonts w:ascii="Arial" w:eastAsia="Times New Roman" w:hAnsi="Arial" w:cs="Arial"/>
          <w:color w:val="000000"/>
          <w:sz w:val="16"/>
          <w:szCs w:val="19"/>
        </w:rPr>
        <w:t xml:space="preserve">Paul Greenberg (The 56 Group, US), </w:t>
      </w:r>
      <w:r w:rsidR="008F3C45" w:rsidRPr="00B912D5">
        <w:rPr>
          <w:rFonts w:ascii="Arial" w:eastAsia="Times New Roman" w:hAnsi="Arial" w:cs="Arial"/>
          <w:color w:val="000000"/>
          <w:sz w:val="16"/>
          <w:szCs w:val="19"/>
        </w:rPr>
        <w:t>Vincent Everts (Video blogger, Netherlands)</w:t>
      </w:r>
      <w:r w:rsidR="008F3C45">
        <w:rPr>
          <w:rFonts w:ascii="Arial" w:eastAsia="Times New Roman" w:hAnsi="Arial" w:cs="Arial"/>
          <w:color w:val="000000"/>
          <w:sz w:val="16"/>
          <w:szCs w:val="19"/>
        </w:rPr>
        <w:t xml:space="preserve">, Dan Desmond (The Simi group, US), Dan Esbensen (Touch Technologies Inc., US), Mindy Hill (San Carlos School District, US), Bill Fenwick (Fenwick &amp; West, US), Kennan Salinero (Re-Imagine Science, US), Wayne Jonas (Samueli Institute, US), Linda </w:t>
      </w:r>
      <w:proofErr w:type="spellStart"/>
      <w:r w:rsidR="008F3C45">
        <w:rPr>
          <w:rFonts w:ascii="Arial" w:eastAsia="Times New Roman" w:hAnsi="Arial" w:cs="Arial"/>
          <w:color w:val="000000"/>
          <w:sz w:val="16"/>
          <w:szCs w:val="19"/>
        </w:rPr>
        <w:t>Neuhauser</w:t>
      </w:r>
      <w:proofErr w:type="spellEnd"/>
      <w:r w:rsidR="008F3C45">
        <w:rPr>
          <w:rFonts w:ascii="Arial" w:eastAsia="Times New Roman" w:hAnsi="Arial" w:cs="Arial"/>
          <w:color w:val="000000"/>
          <w:sz w:val="16"/>
          <w:szCs w:val="19"/>
        </w:rPr>
        <w:t xml:space="preserve"> (UC Berkeley, US), Jack Park (Topic Quests. US)</w:t>
      </w:r>
      <w:r>
        <w:rPr>
          <w:rFonts w:ascii="Arial" w:eastAsia="Times New Roman" w:hAnsi="Arial" w:cs="Arial"/>
          <w:color w:val="000000"/>
          <w:sz w:val="16"/>
          <w:szCs w:val="19"/>
        </w:rPr>
        <w:t>, David Price (Debategraph, UK)</w:t>
      </w:r>
      <w:r w:rsidR="00BE3320">
        <w:rPr>
          <w:rFonts w:ascii="Arial" w:eastAsia="Times New Roman" w:hAnsi="Arial" w:cs="Arial"/>
          <w:color w:val="000000"/>
          <w:sz w:val="16"/>
          <w:szCs w:val="19"/>
        </w:rPr>
        <w:t>, Mark Cullen (Stanford Center for Population Health Science, in the School of Medicine, US)</w:t>
      </w:r>
      <w:r w:rsidR="007F4105">
        <w:rPr>
          <w:rFonts w:ascii="Arial" w:eastAsia="Times New Roman" w:hAnsi="Arial" w:cs="Arial"/>
          <w:color w:val="000000"/>
          <w:sz w:val="16"/>
          <w:szCs w:val="19"/>
        </w:rPr>
        <w:t>, Lorene Nelson (Stanford Center for Population Health Science, in the School of Medicine, US)</w:t>
      </w:r>
    </w:p>
    <w:p w14:paraId="41573D7D" w14:textId="77777777" w:rsidR="008F3C45" w:rsidRPr="00B912D5" w:rsidRDefault="008F3C45" w:rsidP="008F3C45">
      <w:pPr>
        <w:shd w:val="clear" w:color="auto" w:fill="FFFFFF"/>
        <w:rPr>
          <w:rFonts w:ascii="Arial" w:eastAsia="Times New Roman" w:hAnsi="Arial" w:cs="Arial"/>
          <w:color w:val="000000"/>
          <w:sz w:val="16"/>
          <w:szCs w:val="19"/>
        </w:rPr>
      </w:pPr>
    </w:p>
    <w:p w14:paraId="4ADEC272" w14:textId="77777777" w:rsidR="008F3C45" w:rsidRPr="006C7627" w:rsidRDefault="008F3C45" w:rsidP="008F3C45">
      <w:pPr>
        <w:shd w:val="clear" w:color="auto" w:fill="FFFFFF"/>
        <w:rPr>
          <w:rFonts w:ascii="Arial" w:eastAsia="Times New Roman" w:hAnsi="Arial" w:cs="Arial"/>
          <w:color w:val="000000"/>
          <w:sz w:val="20"/>
          <w:szCs w:val="20"/>
        </w:rPr>
      </w:pPr>
    </w:p>
    <w:p w14:paraId="5ED667AE" w14:textId="77777777" w:rsidR="008F3C45" w:rsidRPr="00F514B5" w:rsidRDefault="008F3C45" w:rsidP="008F3C45">
      <w:pPr>
        <w:shd w:val="clear" w:color="auto" w:fill="FFFFFF"/>
        <w:spacing w:line="360" w:lineRule="auto"/>
        <w:rPr>
          <w:rFonts w:ascii="Arial" w:eastAsiaTheme="minorEastAsia" w:hAnsi="Arial" w:cs="Arial"/>
          <w:color w:val="000000" w:themeColor="text1"/>
          <w:sz w:val="20"/>
          <w:szCs w:val="20"/>
        </w:rPr>
      </w:pPr>
      <w:r>
        <w:rPr>
          <w:rFonts w:ascii="Arial" w:hAnsi="Arial" w:cs="Arial"/>
          <w:color w:val="000000" w:themeColor="text1"/>
          <w:sz w:val="20"/>
          <w:szCs w:val="20"/>
        </w:rPr>
        <w:t>T</w:t>
      </w:r>
      <w:r w:rsidRPr="006C7627">
        <w:rPr>
          <w:rFonts w:ascii="Arial" w:hAnsi="Arial" w:cs="Arial"/>
          <w:color w:val="000000" w:themeColor="text1"/>
          <w:sz w:val="20"/>
          <w:szCs w:val="20"/>
        </w:rPr>
        <w:t>he I</w:t>
      </w:r>
      <w:r>
        <w:rPr>
          <w:rFonts w:ascii="Arial" w:hAnsi="Arial" w:cs="Arial"/>
          <w:color w:val="000000" w:themeColor="text1"/>
          <w:sz w:val="20"/>
          <w:szCs w:val="20"/>
        </w:rPr>
        <w:t xml:space="preserve">nternet is a powerful instrument for two essential complementary movements:  </w:t>
      </w:r>
      <w:r w:rsidRPr="006C7627">
        <w:rPr>
          <w:rFonts w:ascii="Arial" w:hAnsi="Arial" w:cs="Arial"/>
          <w:color w:val="000000" w:themeColor="text1"/>
          <w:sz w:val="20"/>
          <w:szCs w:val="20"/>
          <w:u w:val="single"/>
        </w:rPr>
        <w:t>Empower People</w:t>
      </w:r>
      <w:r>
        <w:rPr>
          <w:rFonts w:ascii="Arial" w:hAnsi="Arial" w:cs="Arial"/>
          <w:color w:val="000000" w:themeColor="text1"/>
          <w:sz w:val="20"/>
          <w:szCs w:val="20"/>
        </w:rPr>
        <w:t xml:space="preserve"> -  </w:t>
      </w:r>
      <w:r w:rsidRPr="00B41530">
        <w:rPr>
          <w:rFonts w:ascii="Arial" w:hAnsi="Arial" w:cs="Arial"/>
          <w:color w:val="000000" w:themeColor="text1"/>
          <w:sz w:val="20"/>
          <w:szCs w:val="20"/>
        </w:rPr>
        <w:t xml:space="preserve">augment their human capital (health and education), raise their collective voice and improve the business </w:t>
      </w:r>
      <w:r>
        <w:rPr>
          <w:rFonts w:ascii="Arial" w:hAnsi="Arial" w:cs="Arial"/>
          <w:color w:val="000000" w:themeColor="text1"/>
          <w:sz w:val="20"/>
          <w:szCs w:val="20"/>
        </w:rPr>
        <w:t xml:space="preserve">and natural </w:t>
      </w:r>
      <w:r w:rsidRPr="00B41530">
        <w:rPr>
          <w:rFonts w:ascii="Arial" w:hAnsi="Arial" w:cs="Arial"/>
          <w:color w:val="000000" w:themeColor="text1"/>
          <w:sz w:val="20"/>
          <w:szCs w:val="20"/>
        </w:rPr>
        <w:t>environment.</w:t>
      </w:r>
      <w:r>
        <w:rPr>
          <w:rFonts w:ascii="Arial" w:hAnsi="Arial" w:cs="Arial"/>
          <w:color w:val="000000" w:themeColor="text1"/>
          <w:sz w:val="20"/>
          <w:szCs w:val="20"/>
        </w:rPr>
        <w:t xml:space="preserve"> </w:t>
      </w:r>
      <w:r w:rsidRPr="006C7627">
        <w:rPr>
          <w:rFonts w:ascii="Arial" w:eastAsia="Times New Roman" w:hAnsi="Arial" w:cs="Arial"/>
          <w:color w:val="000000"/>
          <w:sz w:val="19"/>
          <w:szCs w:val="19"/>
          <w:u w:val="single"/>
        </w:rPr>
        <w:t>Transform Institutions and O</w:t>
      </w:r>
      <w:r w:rsidRPr="00F514B5">
        <w:rPr>
          <w:rFonts w:ascii="Arial" w:eastAsia="Times New Roman" w:hAnsi="Arial" w:cs="Arial"/>
          <w:color w:val="000000"/>
          <w:sz w:val="19"/>
          <w:szCs w:val="19"/>
          <w:u w:val="single"/>
        </w:rPr>
        <w:t>rganizations</w:t>
      </w:r>
      <w:r w:rsidRPr="00F514B5">
        <w:rPr>
          <w:rFonts w:ascii="Arial" w:eastAsia="Times New Roman" w:hAnsi="Arial" w:cs="Arial"/>
          <w:color w:val="000000"/>
          <w:sz w:val="19"/>
          <w:szCs w:val="19"/>
        </w:rPr>
        <w:t xml:space="preserve"> (public agencies, businesses, civil s</w:t>
      </w:r>
      <w:r>
        <w:rPr>
          <w:rFonts w:ascii="Arial" w:eastAsia="Times New Roman" w:hAnsi="Arial" w:cs="Arial"/>
          <w:color w:val="000000"/>
          <w:sz w:val="19"/>
          <w:szCs w:val="19"/>
        </w:rPr>
        <w:t xml:space="preserve">ociety organizations) – engage the </w:t>
      </w:r>
      <w:r w:rsidRPr="00F514B5">
        <w:rPr>
          <w:rFonts w:ascii="Arial" w:eastAsia="Times New Roman" w:hAnsi="Arial" w:cs="Arial"/>
          <w:color w:val="000000"/>
          <w:sz w:val="19"/>
          <w:szCs w:val="19"/>
        </w:rPr>
        <w:t>power of Internet and digital </w:t>
      </w:r>
      <w:r>
        <w:rPr>
          <w:rFonts w:ascii="Arial" w:eastAsia="Times New Roman" w:hAnsi="Arial" w:cs="Arial"/>
          <w:color w:val="000000"/>
          <w:sz w:val="19"/>
          <w:szCs w:val="19"/>
        </w:rPr>
        <w:t>technologies with social intermediaries, innovators and connectors. Community leadership and civil society organizations</w:t>
      </w:r>
      <w:r w:rsidRPr="00F514B5">
        <w:rPr>
          <w:rFonts w:ascii="Arial" w:eastAsia="Times New Roman" w:hAnsi="Arial" w:cs="Arial"/>
          <w:color w:val="000000"/>
          <w:sz w:val="19"/>
          <w:szCs w:val="19"/>
        </w:rPr>
        <w:t xml:space="preserve"> are c</w:t>
      </w:r>
      <w:r>
        <w:rPr>
          <w:rFonts w:ascii="Arial" w:eastAsia="Times New Roman" w:hAnsi="Arial" w:cs="Arial"/>
          <w:color w:val="000000"/>
          <w:sz w:val="19"/>
          <w:szCs w:val="19"/>
        </w:rPr>
        <w:t>rucial in augmenting the voice of</w:t>
      </w:r>
      <w:r w:rsidRPr="00F514B5">
        <w:rPr>
          <w:rFonts w:ascii="Arial" w:eastAsia="Times New Roman" w:hAnsi="Arial" w:cs="Arial"/>
          <w:color w:val="000000"/>
          <w:sz w:val="19"/>
          <w:szCs w:val="19"/>
        </w:rPr>
        <w:t xml:space="preserve"> the </w:t>
      </w:r>
      <w:r>
        <w:rPr>
          <w:rFonts w:ascii="Arial" w:eastAsia="Times New Roman" w:hAnsi="Arial" w:cs="Arial"/>
          <w:color w:val="000000"/>
          <w:sz w:val="19"/>
          <w:szCs w:val="19"/>
        </w:rPr>
        <w:t xml:space="preserve">global </w:t>
      </w:r>
      <w:r w:rsidRPr="00F514B5">
        <w:rPr>
          <w:rFonts w:ascii="Arial" w:eastAsia="Times New Roman" w:hAnsi="Arial" w:cs="Arial"/>
          <w:color w:val="000000"/>
          <w:sz w:val="19"/>
          <w:szCs w:val="19"/>
        </w:rPr>
        <w:t>poor</w:t>
      </w:r>
      <w:r>
        <w:rPr>
          <w:rFonts w:ascii="Arial" w:eastAsia="Times New Roman" w:hAnsi="Arial" w:cs="Arial"/>
          <w:color w:val="000000"/>
          <w:sz w:val="19"/>
          <w:szCs w:val="19"/>
        </w:rPr>
        <w:t xml:space="preserve"> and all others left out, with the social connections and digital literacy to benefit from universal, affordable, open and safe access.</w:t>
      </w:r>
    </w:p>
    <w:p w14:paraId="62545700" w14:textId="77777777" w:rsidR="008F3C45" w:rsidRPr="00B41530" w:rsidRDefault="008F3C45" w:rsidP="008F3C45">
      <w:pPr>
        <w:shd w:val="clear" w:color="auto" w:fill="FFFFFF"/>
        <w:spacing w:line="360" w:lineRule="auto"/>
        <w:rPr>
          <w:rFonts w:ascii="Arial" w:hAnsi="Arial" w:cs="Arial"/>
          <w:color w:val="000000" w:themeColor="text1"/>
          <w:sz w:val="20"/>
          <w:szCs w:val="20"/>
        </w:rPr>
      </w:pPr>
    </w:p>
    <w:p w14:paraId="589A7E34" w14:textId="77777777" w:rsidR="008F3C45" w:rsidRDefault="008F3C45" w:rsidP="008F3C45">
      <w:pPr>
        <w:spacing w:before="120" w:line="276" w:lineRule="auto"/>
        <w:rPr>
          <w:rFonts w:ascii="Arial" w:hAnsi="Arial" w:cs="Arial"/>
          <w:color w:val="000000"/>
          <w:sz w:val="20"/>
          <w:szCs w:val="22"/>
        </w:rPr>
      </w:pPr>
    </w:p>
    <w:p w14:paraId="318AE8E5" w14:textId="6DDCEEF9" w:rsidR="00E2372D" w:rsidRDefault="00E2372D" w:rsidP="00E2372D">
      <w:pPr>
        <w:spacing w:before="120" w:line="360" w:lineRule="auto"/>
        <w:rPr>
          <w:rFonts w:ascii="Arial" w:hAnsi="Arial" w:cs="Arial"/>
          <w:color w:val="000000"/>
          <w:sz w:val="20"/>
          <w:szCs w:val="22"/>
        </w:rPr>
      </w:pPr>
      <w:r w:rsidRPr="0085037B">
        <w:rPr>
          <w:rFonts w:ascii="Arial" w:hAnsi="Arial" w:cs="Arial"/>
          <w:color w:val="000000"/>
          <w:sz w:val="20"/>
          <w:szCs w:val="22"/>
        </w:rPr>
        <w:t>Uptake of the Internet is deeply dependent on what it enables, socially</w:t>
      </w:r>
      <w:r>
        <w:rPr>
          <w:rFonts w:ascii="Arial" w:hAnsi="Arial" w:cs="Arial"/>
          <w:color w:val="000000"/>
          <w:sz w:val="20"/>
          <w:szCs w:val="22"/>
        </w:rPr>
        <w:t xml:space="preserve">, educationally </w:t>
      </w:r>
      <w:r w:rsidRPr="0085037B">
        <w:rPr>
          <w:rFonts w:ascii="Arial" w:hAnsi="Arial" w:cs="Arial"/>
          <w:color w:val="000000"/>
          <w:sz w:val="20"/>
          <w:szCs w:val="22"/>
        </w:rPr>
        <w:t xml:space="preserve"> and financially, for the people of the world.</w:t>
      </w:r>
      <w:r>
        <w:rPr>
          <w:rFonts w:ascii="Arial" w:hAnsi="Arial" w:cs="Arial"/>
          <w:color w:val="000000"/>
          <w:sz w:val="20"/>
          <w:szCs w:val="22"/>
        </w:rPr>
        <w:t xml:space="preserve"> We</w:t>
      </w:r>
      <w:r w:rsidRPr="0085037B">
        <w:rPr>
          <w:rFonts w:ascii="Arial" w:hAnsi="Arial" w:cs="Arial"/>
          <w:color w:val="000000"/>
          <w:sz w:val="20"/>
          <w:szCs w:val="22"/>
        </w:rPr>
        <w:t xml:space="preserve"> must pay attention to how to provide dignified and respectful Internet access for the disabled, elderly, homeless, migrants, </w:t>
      </w:r>
      <w:r>
        <w:rPr>
          <w:rFonts w:ascii="Arial" w:hAnsi="Arial" w:cs="Arial"/>
          <w:color w:val="000000"/>
          <w:sz w:val="20"/>
          <w:szCs w:val="22"/>
        </w:rPr>
        <w:t xml:space="preserve">poor and non-English speakers. </w:t>
      </w:r>
      <w:r w:rsidRPr="0085037B">
        <w:rPr>
          <w:rFonts w:ascii="Arial" w:hAnsi="Arial" w:cs="Arial"/>
          <w:color w:val="000000"/>
          <w:sz w:val="20"/>
          <w:szCs w:val="22"/>
        </w:rPr>
        <w:t xml:space="preserve"> Investments in physical infrastructure and </w:t>
      </w:r>
      <w:r>
        <w:rPr>
          <w:rFonts w:ascii="Arial" w:hAnsi="Arial" w:cs="Arial"/>
          <w:color w:val="000000"/>
          <w:sz w:val="20"/>
          <w:szCs w:val="22"/>
        </w:rPr>
        <w:t xml:space="preserve">development of </w:t>
      </w:r>
      <w:r w:rsidRPr="0085037B">
        <w:rPr>
          <w:rFonts w:ascii="Arial" w:hAnsi="Arial" w:cs="Arial"/>
          <w:color w:val="000000"/>
          <w:sz w:val="20"/>
          <w:szCs w:val="22"/>
        </w:rPr>
        <w:t xml:space="preserve">business models </w:t>
      </w:r>
      <w:r>
        <w:rPr>
          <w:rFonts w:ascii="Arial" w:hAnsi="Arial" w:cs="Arial"/>
          <w:color w:val="000000"/>
          <w:sz w:val="20"/>
          <w:szCs w:val="22"/>
        </w:rPr>
        <w:t>must be adapted to achieve</w:t>
      </w:r>
      <w:r w:rsidRPr="0085037B">
        <w:rPr>
          <w:rFonts w:ascii="Arial" w:hAnsi="Arial" w:cs="Arial"/>
          <w:color w:val="000000"/>
          <w:sz w:val="20"/>
          <w:szCs w:val="22"/>
        </w:rPr>
        <w:t xml:space="preserve"> inclusiveness and the development of applications serving the needs of a diverse population of users.</w:t>
      </w:r>
      <w:r w:rsidR="00140478">
        <w:rPr>
          <w:rFonts w:ascii="Arial" w:hAnsi="Arial" w:cs="Arial"/>
          <w:color w:val="000000"/>
          <w:sz w:val="20"/>
          <w:szCs w:val="22"/>
        </w:rPr>
        <w:t xml:space="preserve"> The Internet we need has a set of properties we set out below:</w:t>
      </w:r>
    </w:p>
    <w:p w14:paraId="2727B904" w14:textId="2FD941BC" w:rsidR="008F3C45" w:rsidRPr="0085037B" w:rsidRDefault="008F3C45" w:rsidP="008F3C45">
      <w:pPr>
        <w:spacing w:before="120" w:after="180" w:line="276" w:lineRule="auto"/>
        <w:rPr>
          <w:rFonts w:ascii="Times" w:hAnsi="Times" w:cs="Times New Roman"/>
          <w:sz w:val="18"/>
          <w:szCs w:val="20"/>
        </w:rPr>
      </w:pPr>
      <w:r w:rsidRPr="0085037B">
        <w:rPr>
          <w:rFonts w:ascii="Arial" w:hAnsi="Arial" w:cs="Arial"/>
          <w:color w:val="000000"/>
          <w:sz w:val="20"/>
          <w:szCs w:val="22"/>
        </w:rPr>
        <w:t xml:space="preserve">1. </w:t>
      </w:r>
      <w:r w:rsidR="00714477" w:rsidRPr="0085037B">
        <w:rPr>
          <w:rFonts w:ascii="Arial" w:hAnsi="Arial" w:cs="Arial"/>
          <w:color w:val="000000"/>
          <w:sz w:val="20"/>
          <w:szCs w:val="22"/>
        </w:rPr>
        <w:t xml:space="preserve">Complete </w:t>
      </w:r>
      <w:r w:rsidR="00714477">
        <w:rPr>
          <w:rFonts w:ascii="Arial" w:hAnsi="Arial" w:cs="Arial"/>
          <w:color w:val="000000"/>
          <w:sz w:val="20"/>
          <w:szCs w:val="22"/>
        </w:rPr>
        <w:t xml:space="preserve">universal </w:t>
      </w:r>
      <w:r w:rsidR="00714477" w:rsidRPr="0085037B">
        <w:rPr>
          <w:rFonts w:ascii="Arial" w:hAnsi="Arial" w:cs="Arial"/>
          <w:color w:val="000000"/>
          <w:sz w:val="20"/>
          <w:szCs w:val="22"/>
        </w:rPr>
        <w:t xml:space="preserve">Internet coverage </w:t>
      </w:r>
      <w:r w:rsidR="00714477">
        <w:rPr>
          <w:rFonts w:ascii="Arial" w:hAnsi="Arial" w:cs="Arial"/>
          <w:color w:val="000000"/>
          <w:sz w:val="20"/>
          <w:szCs w:val="22"/>
        </w:rPr>
        <w:t xml:space="preserve">that </w:t>
      </w:r>
      <w:r w:rsidR="00714477" w:rsidRPr="0085037B">
        <w:rPr>
          <w:rFonts w:ascii="Arial" w:hAnsi="Arial" w:cs="Arial"/>
          <w:color w:val="000000"/>
          <w:sz w:val="20"/>
          <w:szCs w:val="22"/>
        </w:rPr>
        <w:t xml:space="preserve">enables functionality that is otherwise unreachable or ineffective </w:t>
      </w:r>
    </w:p>
    <w:p w14:paraId="68F2C22B" w14:textId="77777777" w:rsidR="00714477" w:rsidRDefault="008F3C45" w:rsidP="00714477">
      <w:pPr>
        <w:spacing w:before="120" w:after="180" w:line="276" w:lineRule="auto"/>
        <w:rPr>
          <w:rFonts w:ascii="Arial" w:hAnsi="Arial" w:cs="Arial"/>
          <w:color w:val="000000"/>
          <w:sz w:val="20"/>
          <w:szCs w:val="22"/>
        </w:rPr>
      </w:pPr>
      <w:r w:rsidRPr="0085037B">
        <w:rPr>
          <w:rFonts w:ascii="Arial" w:hAnsi="Arial" w:cs="Arial"/>
          <w:color w:val="000000"/>
          <w:sz w:val="20"/>
          <w:szCs w:val="22"/>
        </w:rPr>
        <w:t>2.</w:t>
      </w:r>
      <w:r w:rsidR="00714477">
        <w:rPr>
          <w:rFonts w:ascii="Arial" w:hAnsi="Arial" w:cs="Arial"/>
          <w:color w:val="000000"/>
          <w:sz w:val="20"/>
          <w:szCs w:val="22"/>
        </w:rPr>
        <w:t xml:space="preserve"> </w:t>
      </w:r>
      <w:r w:rsidR="00714477" w:rsidRPr="0085037B">
        <w:rPr>
          <w:rFonts w:ascii="Arial" w:hAnsi="Arial" w:cs="Arial"/>
          <w:color w:val="000000"/>
          <w:sz w:val="20"/>
          <w:szCs w:val="22"/>
        </w:rPr>
        <w:t xml:space="preserve">The Internet is affordable, </w:t>
      </w:r>
      <w:r w:rsidR="00714477">
        <w:rPr>
          <w:rFonts w:ascii="Arial" w:hAnsi="Arial" w:cs="Arial"/>
          <w:color w:val="000000"/>
          <w:sz w:val="20"/>
          <w:szCs w:val="22"/>
        </w:rPr>
        <w:t xml:space="preserve">open, </w:t>
      </w:r>
      <w:r w:rsidR="00714477" w:rsidRPr="0085037B">
        <w:rPr>
          <w:rFonts w:ascii="Arial" w:hAnsi="Arial" w:cs="Arial"/>
          <w:color w:val="000000"/>
          <w:sz w:val="20"/>
          <w:szCs w:val="22"/>
        </w:rPr>
        <w:t xml:space="preserve">available and accessible </w:t>
      </w:r>
      <w:r w:rsidR="00714477">
        <w:rPr>
          <w:rFonts w:ascii="Arial" w:hAnsi="Arial" w:cs="Arial"/>
          <w:color w:val="000000"/>
          <w:sz w:val="20"/>
          <w:szCs w:val="22"/>
        </w:rPr>
        <w:t>to all</w:t>
      </w:r>
    </w:p>
    <w:p w14:paraId="661312B4" w14:textId="4A77EF43" w:rsidR="00714477" w:rsidRDefault="00714477" w:rsidP="00714477">
      <w:pPr>
        <w:spacing w:before="120" w:after="180" w:line="276" w:lineRule="auto"/>
        <w:rPr>
          <w:rFonts w:ascii="Arial" w:hAnsi="Arial" w:cs="Arial"/>
          <w:color w:val="000000"/>
          <w:sz w:val="20"/>
          <w:szCs w:val="22"/>
        </w:rPr>
      </w:pPr>
      <w:r>
        <w:rPr>
          <w:rFonts w:ascii="Arial" w:hAnsi="Arial" w:cs="Arial"/>
          <w:color w:val="000000"/>
          <w:sz w:val="20"/>
          <w:szCs w:val="22"/>
        </w:rPr>
        <w:t xml:space="preserve">3. </w:t>
      </w:r>
      <w:r w:rsidR="00140478">
        <w:rPr>
          <w:rFonts w:ascii="Arial" w:hAnsi="Arial" w:cs="Arial"/>
          <w:color w:val="000000"/>
          <w:sz w:val="20"/>
          <w:szCs w:val="22"/>
        </w:rPr>
        <w:t>Fosters</w:t>
      </w:r>
      <w:r w:rsidRPr="0085037B">
        <w:rPr>
          <w:rFonts w:ascii="Arial" w:hAnsi="Arial" w:cs="Arial"/>
          <w:color w:val="000000"/>
          <w:sz w:val="20"/>
          <w:szCs w:val="22"/>
        </w:rPr>
        <w:t xml:space="preserve"> digital literacy, local content </w:t>
      </w:r>
      <w:r w:rsidR="009122B1">
        <w:rPr>
          <w:rFonts w:ascii="Arial" w:hAnsi="Arial" w:cs="Arial"/>
          <w:color w:val="000000"/>
          <w:sz w:val="20"/>
          <w:szCs w:val="22"/>
        </w:rPr>
        <w:t xml:space="preserve">in local language </w:t>
      </w:r>
      <w:r w:rsidR="00140478">
        <w:rPr>
          <w:rFonts w:ascii="Arial" w:hAnsi="Arial" w:cs="Arial"/>
          <w:color w:val="000000"/>
          <w:sz w:val="20"/>
          <w:szCs w:val="22"/>
        </w:rPr>
        <w:t>to achieve</w:t>
      </w:r>
      <w:r w:rsidR="009122B1">
        <w:rPr>
          <w:rFonts w:ascii="Arial" w:hAnsi="Arial" w:cs="Arial"/>
          <w:color w:val="000000"/>
          <w:sz w:val="20"/>
          <w:szCs w:val="22"/>
        </w:rPr>
        <w:t xml:space="preserve"> widespread usage and increased</w:t>
      </w:r>
      <w:r w:rsidRPr="0085037B">
        <w:rPr>
          <w:rFonts w:ascii="Arial" w:hAnsi="Arial" w:cs="Arial"/>
          <w:color w:val="000000"/>
          <w:sz w:val="20"/>
          <w:szCs w:val="22"/>
        </w:rPr>
        <w:t xml:space="preserve"> value to people, families, communities and countries</w:t>
      </w:r>
    </w:p>
    <w:p w14:paraId="39F1A525" w14:textId="7622BDC5" w:rsidR="008F3C45" w:rsidRPr="0085037B" w:rsidRDefault="00714477" w:rsidP="008F3C45">
      <w:pPr>
        <w:spacing w:before="120" w:after="180" w:line="276" w:lineRule="auto"/>
        <w:rPr>
          <w:rFonts w:ascii="Times" w:hAnsi="Times" w:cs="Times New Roman"/>
          <w:sz w:val="18"/>
          <w:szCs w:val="20"/>
        </w:rPr>
      </w:pPr>
      <w:r>
        <w:rPr>
          <w:rFonts w:ascii="Arial" w:hAnsi="Arial" w:cs="Arial"/>
          <w:color w:val="000000"/>
          <w:sz w:val="20"/>
          <w:szCs w:val="22"/>
        </w:rPr>
        <w:t xml:space="preserve">4. </w:t>
      </w:r>
      <w:r w:rsidR="009122B1">
        <w:rPr>
          <w:rFonts w:ascii="Arial" w:hAnsi="Arial" w:cs="Arial"/>
          <w:color w:val="000000"/>
          <w:sz w:val="20"/>
          <w:szCs w:val="22"/>
        </w:rPr>
        <w:t>The system achieves a level of trust that meets</w:t>
      </w:r>
      <w:r w:rsidR="008F3C45" w:rsidRPr="0085037B">
        <w:rPr>
          <w:rFonts w:ascii="Arial" w:hAnsi="Arial" w:cs="Arial"/>
          <w:color w:val="000000"/>
          <w:sz w:val="20"/>
          <w:szCs w:val="22"/>
        </w:rPr>
        <w:t xml:space="preserve"> the </w:t>
      </w:r>
      <w:r w:rsidR="008F3C45">
        <w:rPr>
          <w:rFonts w:ascii="Arial" w:hAnsi="Arial" w:cs="Arial"/>
          <w:color w:val="000000"/>
          <w:sz w:val="20"/>
          <w:szCs w:val="22"/>
        </w:rPr>
        <w:t xml:space="preserve">users’ </w:t>
      </w:r>
      <w:r w:rsidR="008F3C45" w:rsidRPr="0085037B">
        <w:rPr>
          <w:rFonts w:ascii="Arial" w:hAnsi="Arial" w:cs="Arial"/>
          <w:color w:val="000000"/>
          <w:sz w:val="20"/>
          <w:szCs w:val="22"/>
        </w:rPr>
        <w:t>expectation</w:t>
      </w:r>
      <w:r w:rsidR="008F3C45">
        <w:rPr>
          <w:rFonts w:ascii="Arial" w:hAnsi="Arial" w:cs="Arial"/>
          <w:color w:val="000000"/>
          <w:sz w:val="20"/>
          <w:szCs w:val="22"/>
        </w:rPr>
        <w:t>s</w:t>
      </w:r>
      <w:r w:rsidR="008F3C45" w:rsidRPr="0085037B">
        <w:rPr>
          <w:rFonts w:ascii="Arial" w:hAnsi="Arial" w:cs="Arial"/>
          <w:color w:val="000000"/>
          <w:sz w:val="20"/>
          <w:szCs w:val="22"/>
        </w:rPr>
        <w:t xml:space="preserve"> </w:t>
      </w:r>
      <w:r w:rsidR="009122B1">
        <w:rPr>
          <w:rFonts w:ascii="Arial" w:hAnsi="Arial" w:cs="Arial"/>
          <w:color w:val="000000"/>
          <w:sz w:val="20"/>
          <w:szCs w:val="22"/>
        </w:rPr>
        <w:t>of</w:t>
      </w:r>
      <w:r w:rsidR="008F3C45" w:rsidRPr="0085037B">
        <w:rPr>
          <w:rFonts w:ascii="Arial" w:hAnsi="Arial" w:cs="Arial"/>
          <w:color w:val="000000"/>
          <w:sz w:val="20"/>
          <w:szCs w:val="22"/>
        </w:rPr>
        <w:t xml:space="preserve"> </w:t>
      </w:r>
      <w:r w:rsidR="008F3C45">
        <w:rPr>
          <w:rFonts w:ascii="Arial" w:hAnsi="Arial" w:cs="Arial"/>
          <w:color w:val="000000"/>
          <w:sz w:val="20"/>
          <w:szCs w:val="22"/>
        </w:rPr>
        <w:t xml:space="preserve">affordability, </w:t>
      </w:r>
      <w:r w:rsidR="008F3C45" w:rsidRPr="0085037B">
        <w:rPr>
          <w:rFonts w:ascii="Arial" w:hAnsi="Arial" w:cs="Arial"/>
          <w:color w:val="000000"/>
          <w:sz w:val="20"/>
          <w:szCs w:val="22"/>
        </w:rPr>
        <w:t xml:space="preserve">privacy, safety and security </w:t>
      </w:r>
    </w:p>
    <w:p w14:paraId="72ABF48C" w14:textId="159F8907" w:rsidR="008F3C45" w:rsidRPr="00714477" w:rsidRDefault="00714477" w:rsidP="008F3C45">
      <w:pPr>
        <w:spacing w:before="120" w:after="180" w:line="276" w:lineRule="auto"/>
        <w:rPr>
          <w:rFonts w:ascii="Times" w:hAnsi="Times" w:cs="Times New Roman"/>
          <w:sz w:val="18"/>
          <w:szCs w:val="20"/>
        </w:rPr>
      </w:pPr>
      <w:r>
        <w:rPr>
          <w:rFonts w:ascii="Arial" w:hAnsi="Arial" w:cs="Arial"/>
          <w:color w:val="000000"/>
          <w:sz w:val="20"/>
          <w:szCs w:val="22"/>
        </w:rPr>
        <w:t>5</w:t>
      </w:r>
      <w:r w:rsidR="008F3C45" w:rsidRPr="0085037B">
        <w:rPr>
          <w:rFonts w:ascii="Arial" w:hAnsi="Arial" w:cs="Arial"/>
          <w:color w:val="000000"/>
          <w:sz w:val="20"/>
          <w:szCs w:val="22"/>
        </w:rPr>
        <w:t xml:space="preserve">. </w:t>
      </w:r>
      <w:r w:rsidR="009122B1">
        <w:rPr>
          <w:rFonts w:ascii="Arial" w:hAnsi="Arial" w:cs="Arial"/>
          <w:color w:val="000000"/>
          <w:sz w:val="20"/>
          <w:szCs w:val="22"/>
        </w:rPr>
        <w:t>The q</w:t>
      </w:r>
      <w:r w:rsidR="008F3C45" w:rsidRPr="0085037B">
        <w:rPr>
          <w:rFonts w:ascii="Arial" w:hAnsi="Arial" w:cs="Arial"/>
          <w:color w:val="000000"/>
          <w:sz w:val="20"/>
          <w:szCs w:val="22"/>
        </w:rPr>
        <w:t xml:space="preserve">uantity and quality </w:t>
      </w:r>
      <w:r>
        <w:rPr>
          <w:rFonts w:ascii="Arial" w:hAnsi="Arial" w:cs="Arial"/>
          <w:color w:val="000000"/>
          <w:sz w:val="20"/>
          <w:szCs w:val="22"/>
        </w:rPr>
        <w:t>of educational and information services is</w:t>
      </w:r>
      <w:r w:rsidR="008F3C45" w:rsidRPr="0085037B">
        <w:rPr>
          <w:rFonts w:ascii="Arial" w:hAnsi="Arial" w:cs="Arial"/>
          <w:color w:val="000000"/>
          <w:sz w:val="20"/>
          <w:szCs w:val="22"/>
        </w:rPr>
        <w:t xml:space="preserve"> increasingly availa</w:t>
      </w:r>
      <w:r>
        <w:rPr>
          <w:rFonts w:ascii="Arial" w:hAnsi="Arial" w:cs="Arial"/>
          <w:color w:val="000000"/>
          <w:sz w:val="20"/>
          <w:szCs w:val="22"/>
        </w:rPr>
        <w:t>ble to families and communities</w:t>
      </w:r>
      <w:r w:rsidR="008F3C45" w:rsidRPr="0085037B">
        <w:rPr>
          <w:rFonts w:ascii="Arial" w:hAnsi="Arial" w:cs="Arial"/>
          <w:color w:val="000000"/>
          <w:sz w:val="20"/>
          <w:szCs w:val="22"/>
        </w:rPr>
        <w:t xml:space="preserve"> </w:t>
      </w:r>
    </w:p>
    <w:p w14:paraId="49D18B6E" w14:textId="09221116" w:rsidR="008F3C45" w:rsidRPr="0085037B" w:rsidRDefault="008F3C45" w:rsidP="008F3C45">
      <w:pPr>
        <w:spacing w:before="120" w:after="180" w:line="276" w:lineRule="auto"/>
        <w:rPr>
          <w:rFonts w:ascii="Times" w:hAnsi="Times" w:cs="Times New Roman"/>
          <w:sz w:val="18"/>
          <w:szCs w:val="20"/>
        </w:rPr>
      </w:pPr>
      <w:r>
        <w:rPr>
          <w:rFonts w:ascii="Arial" w:hAnsi="Arial" w:cs="Arial"/>
          <w:color w:val="000000"/>
          <w:sz w:val="20"/>
          <w:szCs w:val="22"/>
        </w:rPr>
        <w:t xml:space="preserve">6. </w:t>
      </w:r>
      <w:r w:rsidR="009122B1">
        <w:rPr>
          <w:rFonts w:ascii="Arial" w:hAnsi="Arial" w:cs="Arial"/>
          <w:color w:val="000000"/>
          <w:sz w:val="20"/>
          <w:szCs w:val="22"/>
        </w:rPr>
        <w:t>A</w:t>
      </w:r>
      <w:r w:rsidRPr="0085037B">
        <w:rPr>
          <w:rFonts w:ascii="Arial" w:hAnsi="Arial" w:cs="Arial"/>
          <w:color w:val="000000"/>
          <w:sz w:val="20"/>
          <w:szCs w:val="22"/>
        </w:rPr>
        <w:t xml:space="preserve">nyone can </w:t>
      </w:r>
      <w:r w:rsidR="00714477">
        <w:rPr>
          <w:rFonts w:ascii="Arial" w:hAnsi="Arial" w:cs="Arial"/>
          <w:color w:val="000000"/>
          <w:sz w:val="20"/>
          <w:szCs w:val="22"/>
        </w:rPr>
        <w:t xml:space="preserve">contribute to improvement of the utility of the global Internet. </w:t>
      </w:r>
    </w:p>
    <w:p w14:paraId="2EBBC0F4" w14:textId="624C1FBD" w:rsidR="008F3C45" w:rsidRPr="00290AF7" w:rsidRDefault="008F3C45" w:rsidP="008F3C45">
      <w:pPr>
        <w:spacing w:before="120" w:after="180" w:line="276" w:lineRule="auto"/>
        <w:rPr>
          <w:rFonts w:ascii="Times" w:hAnsi="Times" w:cs="Times New Roman"/>
          <w:sz w:val="18"/>
          <w:szCs w:val="20"/>
        </w:rPr>
      </w:pPr>
      <w:r>
        <w:rPr>
          <w:rFonts w:ascii="Arial" w:hAnsi="Arial" w:cs="Arial"/>
          <w:color w:val="000000"/>
          <w:sz w:val="20"/>
          <w:szCs w:val="22"/>
        </w:rPr>
        <w:t>7.</w:t>
      </w:r>
      <w:r w:rsidRPr="0085037B">
        <w:rPr>
          <w:rFonts w:ascii="Arial" w:hAnsi="Arial" w:cs="Arial"/>
          <w:color w:val="000000"/>
          <w:sz w:val="20"/>
          <w:szCs w:val="22"/>
        </w:rPr>
        <w:t xml:space="preserve"> </w:t>
      </w:r>
      <w:r w:rsidR="00714477" w:rsidRPr="0085037B">
        <w:rPr>
          <w:rFonts w:ascii="Arial" w:hAnsi="Arial" w:cs="Arial"/>
          <w:color w:val="000000"/>
          <w:sz w:val="20"/>
          <w:szCs w:val="22"/>
        </w:rPr>
        <w:t>Personal information in the digital environment is protected by law and controlled by the individual owner</w:t>
      </w:r>
      <w:r w:rsidR="00F55308">
        <w:rPr>
          <w:rFonts w:ascii="Arial" w:hAnsi="Arial" w:cs="Arial"/>
          <w:color w:val="000000"/>
          <w:sz w:val="20"/>
          <w:szCs w:val="22"/>
        </w:rPr>
        <w:t>.</w:t>
      </w:r>
    </w:p>
    <w:p w14:paraId="070C59D0" w14:textId="1D2090FF" w:rsidR="00140478" w:rsidRPr="00290AF7" w:rsidRDefault="009122B1" w:rsidP="008F3C45">
      <w:pPr>
        <w:spacing w:before="120" w:after="180" w:line="276" w:lineRule="auto"/>
        <w:rPr>
          <w:rFonts w:ascii="Arial" w:hAnsi="Arial" w:cs="Arial"/>
          <w:i/>
          <w:color w:val="000000"/>
          <w:sz w:val="20"/>
          <w:szCs w:val="22"/>
        </w:rPr>
      </w:pPr>
      <w:r w:rsidRPr="00290AF7">
        <w:rPr>
          <w:rFonts w:ascii="Arial" w:hAnsi="Arial" w:cs="Arial"/>
          <w:i/>
          <w:color w:val="000000"/>
          <w:sz w:val="20"/>
          <w:szCs w:val="22"/>
        </w:rPr>
        <w:t>In a one and a half day meeting, an initial complement of interested parties developed a list of elements that could drive the agenda for a People-Centered Internet program, as set forth below:</w:t>
      </w:r>
    </w:p>
    <w:p w14:paraId="172C0264" w14:textId="590185C4" w:rsidR="00290AF7" w:rsidRPr="00290AF7" w:rsidRDefault="00290AF7" w:rsidP="00290AF7">
      <w:pPr>
        <w:spacing w:before="120" w:after="180" w:line="276" w:lineRule="auto"/>
        <w:rPr>
          <w:rFonts w:ascii="Arial" w:hAnsi="Arial" w:cs="Arial"/>
          <w:color w:val="000000"/>
          <w:sz w:val="20"/>
          <w:szCs w:val="22"/>
        </w:rPr>
      </w:pPr>
      <w:r w:rsidRPr="00290AF7">
        <w:rPr>
          <w:rFonts w:ascii="Arial" w:hAnsi="Arial" w:cs="Arial"/>
          <w:color w:val="000000"/>
          <w:sz w:val="20"/>
          <w:szCs w:val="22"/>
        </w:rPr>
        <w:t>a. Align PCI program goals to support the 2030 UN Sustainable Development Goals</w:t>
      </w:r>
      <w:r w:rsidR="00081A7E">
        <w:rPr>
          <w:rStyle w:val="FootnoteReference"/>
          <w:rFonts w:ascii="Arial" w:hAnsi="Arial" w:cs="Arial"/>
          <w:color w:val="000000"/>
          <w:sz w:val="20"/>
          <w:szCs w:val="22"/>
        </w:rPr>
        <w:footnoteReference w:id="2"/>
      </w:r>
      <w:r w:rsidRPr="00290AF7">
        <w:rPr>
          <w:rFonts w:ascii="Arial" w:hAnsi="Arial" w:cs="Arial"/>
          <w:color w:val="000000"/>
          <w:sz w:val="20"/>
          <w:szCs w:val="22"/>
        </w:rPr>
        <w:t xml:space="preserve"> in education, health and other development objectives.</w:t>
      </w:r>
    </w:p>
    <w:p w14:paraId="408BCF5B" w14:textId="33B546C4" w:rsidR="00290AF7" w:rsidRPr="00290AF7" w:rsidRDefault="00290AF7" w:rsidP="00290AF7">
      <w:pPr>
        <w:spacing w:before="120" w:after="180" w:line="276" w:lineRule="auto"/>
        <w:rPr>
          <w:rFonts w:ascii="Arial" w:hAnsi="Arial" w:cs="Arial"/>
          <w:color w:val="000000"/>
          <w:sz w:val="20"/>
          <w:szCs w:val="22"/>
        </w:rPr>
      </w:pPr>
      <w:r w:rsidRPr="00290AF7">
        <w:rPr>
          <w:rFonts w:ascii="Arial" w:hAnsi="Arial" w:cs="Arial"/>
          <w:color w:val="000000"/>
          <w:sz w:val="20"/>
          <w:szCs w:val="22"/>
        </w:rPr>
        <w:t>b. Build trust and inclusion to bridge ge</w:t>
      </w:r>
      <w:r>
        <w:rPr>
          <w:rFonts w:ascii="Arial" w:hAnsi="Arial" w:cs="Arial"/>
          <w:color w:val="000000"/>
          <w:sz w:val="20"/>
          <w:szCs w:val="22"/>
        </w:rPr>
        <w:t>nerations, nations and cultures</w:t>
      </w:r>
    </w:p>
    <w:p w14:paraId="3A86A871" w14:textId="4C68AE03" w:rsidR="00290AF7" w:rsidRPr="00290AF7" w:rsidRDefault="00290AF7" w:rsidP="00290AF7">
      <w:pPr>
        <w:spacing w:before="120" w:after="180" w:line="276" w:lineRule="auto"/>
        <w:rPr>
          <w:rFonts w:ascii="Arial" w:hAnsi="Arial" w:cs="Arial"/>
          <w:color w:val="000000"/>
          <w:sz w:val="20"/>
          <w:szCs w:val="22"/>
        </w:rPr>
      </w:pPr>
      <w:r w:rsidRPr="00290AF7">
        <w:rPr>
          <w:rFonts w:ascii="Arial" w:hAnsi="Arial" w:cs="Arial"/>
          <w:color w:val="000000"/>
          <w:sz w:val="20"/>
          <w:szCs w:val="22"/>
        </w:rPr>
        <w:t xml:space="preserve">c. Empower women and youth with relevant Internet content to better equip future generations </w:t>
      </w:r>
    </w:p>
    <w:p w14:paraId="68E3B19E" w14:textId="74485911" w:rsidR="00290AF7" w:rsidRPr="00290AF7" w:rsidRDefault="00290AF7" w:rsidP="00290AF7">
      <w:pPr>
        <w:spacing w:before="120" w:after="180" w:line="276" w:lineRule="auto"/>
        <w:rPr>
          <w:rFonts w:ascii="Arial" w:hAnsi="Arial" w:cs="Arial"/>
          <w:color w:val="000000"/>
          <w:sz w:val="20"/>
          <w:szCs w:val="22"/>
        </w:rPr>
      </w:pPr>
      <w:r w:rsidRPr="00290AF7">
        <w:rPr>
          <w:rFonts w:ascii="Arial" w:hAnsi="Arial" w:cs="Arial"/>
          <w:color w:val="000000"/>
          <w:sz w:val="20"/>
          <w:szCs w:val="22"/>
        </w:rPr>
        <w:t>d. Support locally-led initiatives and grassroots innovations as well as</w:t>
      </w:r>
      <w:r>
        <w:rPr>
          <w:rFonts w:ascii="Arial" w:hAnsi="Arial" w:cs="Arial"/>
          <w:color w:val="000000"/>
          <w:sz w:val="20"/>
          <w:szCs w:val="22"/>
        </w:rPr>
        <w:t xml:space="preserve"> top-down policies and reforms </w:t>
      </w:r>
      <w:r w:rsidRPr="00290AF7">
        <w:rPr>
          <w:rFonts w:ascii="Arial" w:hAnsi="Arial" w:cs="Arial"/>
          <w:color w:val="000000"/>
          <w:sz w:val="20"/>
          <w:szCs w:val="22"/>
        </w:rPr>
        <w:t>to support scaling up of promising innovations to improve human lives in diverse contexts.</w:t>
      </w:r>
    </w:p>
    <w:p w14:paraId="69CA13B8" w14:textId="02932702" w:rsidR="00290AF7" w:rsidRPr="00290AF7" w:rsidRDefault="00290AF7" w:rsidP="00290AF7">
      <w:pPr>
        <w:spacing w:before="120" w:after="180" w:line="276" w:lineRule="auto"/>
        <w:rPr>
          <w:rFonts w:ascii="Arial" w:hAnsi="Arial" w:cs="Arial"/>
          <w:color w:val="000000"/>
          <w:sz w:val="20"/>
          <w:szCs w:val="22"/>
        </w:rPr>
      </w:pPr>
      <w:r w:rsidRPr="00290AF7">
        <w:rPr>
          <w:rFonts w:ascii="Arial" w:hAnsi="Arial" w:cs="Arial"/>
          <w:color w:val="000000"/>
          <w:sz w:val="20"/>
          <w:szCs w:val="22"/>
        </w:rPr>
        <w:t>e. Develop narratives to influence decision makers to leverage IC</w:t>
      </w:r>
      <w:r>
        <w:rPr>
          <w:rFonts w:ascii="Arial" w:hAnsi="Arial" w:cs="Arial"/>
          <w:color w:val="000000"/>
          <w:sz w:val="20"/>
          <w:szCs w:val="22"/>
        </w:rPr>
        <w:t xml:space="preserve">T to transform their economies, </w:t>
      </w:r>
      <w:r w:rsidRPr="00290AF7">
        <w:rPr>
          <w:rFonts w:ascii="Arial" w:hAnsi="Arial" w:cs="Arial"/>
          <w:color w:val="000000"/>
          <w:sz w:val="20"/>
          <w:szCs w:val="22"/>
        </w:rPr>
        <w:t>institutions, and societies.</w:t>
      </w:r>
    </w:p>
    <w:p w14:paraId="7DDF115F" w14:textId="0E5855B6" w:rsidR="00E2372D" w:rsidRDefault="00290AF7" w:rsidP="00290AF7">
      <w:pPr>
        <w:spacing w:before="120" w:after="180" w:line="276" w:lineRule="auto"/>
        <w:rPr>
          <w:rFonts w:ascii="Arial" w:hAnsi="Arial" w:cs="Arial"/>
          <w:color w:val="000000"/>
          <w:sz w:val="20"/>
          <w:szCs w:val="22"/>
        </w:rPr>
      </w:pPr>
      <w:r w:rsidRPr="00290AF7">
        <w:rPr>
          <w:rFonts w:ascii="Arial" w:hAnsi="Arial" w:cs="Arial"/>
          <w:color w:val="000000"/>
          <w:sz w:val="20"/>
          <w:szCs w:val="22"/>
        </w:rPr>
        <w:t>f. Promote research, innovation, and knowledge sharing in best pra</w:t>
      </w:r>
      <w:r>
        <w:rPr>
          <w:rFonts w:ascii="Arial" w:hAnsi="Arial" w:cs="Arial"/>
          <w:color w:val="000000"/>
          <w:sz w:val="20"/>
          <w:szCs w:val="22"/>
        </w:rPr>
        <w:t xml:space="preserve">ctices in national policies and </w:t>
      </w:r>
      <w:r w:rsidRPr="00290AF7">
        <w:rPr>
          <w:rFonts w:ascii="Arial" w:hAnsi="Arial" w:cs="Arial"/>
          <w:color w:val="000000"/>
          <w:sz w:val="20"/>
          <w:szCs w:val="22"/>
        </w:rPr>
        <w:t>strategies to advance digital transformation in government, economy, and society and maximize the digital dividends of the Internet.</w:t>
      </w:r>
    </w:p>
    <w:p w14:paraId="68FA87D9" w14:textId="77777777" w:rsidR="00081A7E" w:rsidRPr="008F3C45" w:rsidRDefault="00081A7E" w:rsidP="00290AF7">
      <w:pPr>
        <w:spacing w:before="120" w:after="180" w:line="276" w:lineRule="auto"/>
        <w:rPr>
          <w:rFonts w:ascii="Arial" w:hAnsi="Arial" w:cs="Arial"/>
          <w:color w:val="000000"/>
          <w:sz w:val="20"/>
          <w:szCs w:val="22"/>
        </w:rPr>
      </w:pPr>
    </w:p>
    <w:p w14:paraId="053E2CB8" w14:textId="102FB85E" w:rsidR="00F55308" w:rsidRPr="00081A7E" w:rsidRDefault="00F55308" w:rsidP="00081A7E">
      <w:pPr>
        <w:rPr>
          <w:rFonts w:ascii="Arial" w:hAnsi="Arial" w:cs="Arial"/>
          <w:i/>
          <w:sz w:val="20"/>
          <w:szCs w:val="20"/>
        </w:rPr>
      </w:pPr>
      <w:r w:rsidRPr="00081A7E">
        <w:rPr>
          <w:rFonts w:ascii="Arial" w:hAnsi="Arial" w:cs="Arial"/>
          <w:i/>
          <w:sz w:val="20"/>
          <w:szCs w:val="20"/>
        </w:rPr>
        <w:t>If interested in further engagement, please send email to PeopleCenteredNet@gmail.com</w:t>
      </w:r>
    </w:p>
    <w:sectPr w:rsidR="00F55308" w:rsidRPr="00081A7E" w:rsidSect="00081A7E">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B65260" w14:textId="77777777" w:rsidR="009122B1" w:rsidRDefault="009122B1" w:rsidP="008F3C45">
      <w:r>
        <w:separator/>
      </w:r>
    </w:p>
  </w:endnote>
  <w:endnote w:type="continuationSeparator" w:id="0">
    <w:p w14:paraId="60E47DCC" w14:textId="77777777" w:rsidR="009122B1" w:rsidRDefault="009122B1" w:rsidP="008F3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00000003" w:usb1="00000000" w:usb2="00000000" w:usb3="00000000" w:csb0="00000001" w:csb1="00000000"/>
  </w:font>
  <w:font w:name="Yu Gothic Light">
    <w:panose1 w:val="00000000000000000000"/>
    <w:charset w:val="00"/>
    <w:family w:val="roman"/>
    <w:notTrueType/>
    <w:pitch w:val="default"/>
  </w:font>
  <w:font w:name="Yu Mincho">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895C0E" w14:textId="77777777" w:rsidR="009122B1" w:rsidRDefault="009122B1" w:rsidP="008F3C45">
      <w:r>
        <w:separator/>
      </w:r>
    </w:p>
  </w:footnote>
  <w:footnote w:type="continuationSeparator" w:id="0">
    <w:p w14:paraId="0639565C" w14:textId="77777777" w:rsidR="009122B1" w:rsidRDefault="009122B1" w:rsidP="008F3C45">
      <w:r>
        <w:continuationSeparator/>
      </w:r>
    </w:p>
  </w:footnote>
  <w:footnote w:id="1">
    <w:p w14:paraId="13E380EE" w14:textId="77777777" w:rsidR="009122B1" w:rsidRDefault="009122B1" w:rsidP="008F3C45">
      <w:pPr>
        <w:pStyle w:val="FootnoteText"/>
      </w:pPr>
      <w:r w:rsidRPr="006C7627">
        <w:rPr>
          <w:rStyle w:val="FootnoteReference"/>
          <w:sz w:val="18"/>
        </w:rPr>
        <w:footnoteRef/>
      </w:r>
      <w:r w:rsidRPr="006C7627">
        <w:rPr>
          <w:sz w:val="18"/>
        </w:rPr>
        <w:t xml:space="preserve"> </w:t>
      </w:r>
      <w:r w:rsidRPr="00081A7E">
        <w:rPr>
          <w:sz w:val="20"/>
          <w:szCs w:val="20"/>
        </w:rPr>
        <w:t>A. Lincoln 1862</w:t>
      </w:r>
    </w:p>
  </w:footnote>
  <w:footnote w:id="2">
    <w:p w14:paraId="56688E09" w14:textId="356159FA" w:rsidR="00081A7E" w:rsidRPr="00081A7E" w:rsidRDefault="00081A7E" w:rsidP="00081A7E">
      <w:pPr>
        <w:rPr>
          <w:rFonts w:ascii="Times" w:eastAsia="Times New Roman" w:hAnsi="Times" w:cs="Times New Roman"/>
          <w:sz w:val="18"/>
          <w:szCs w:val="20"/>
        </w:rPr>
      </w:pPr>
      <w:r>
        <w:rPr>
          <w:rStyle w:val="FootnoteReference"/>
        </w:rPr>
        <w:footnoteRef/>
      </w:r>
      <w:r>
        <w:t xml:space="preserve"> </w:t>
      </w:r>
      <w:r w:rsidRPr="00081A7E">
        <w:rPr>
          <w:sz w:val="20"/>
        </w:rPr>
        <w:t xml:space="preserve">UN Sustainable Development Goals for 2015-2030 were approved on the 70th anniversary of the United </w:t>
      </w:r>
      <w:proofErr w:type="gramStart"/>
      <w:r w:rsidRPr="00081A7E">
        <w:rPr>
          <w:sz w:val="20"/>
        </w:rPr>
        <w:t xml:space="preserve">Nations  </w:t>
      </w:r>
      <w:proofErr w:type="gramEnd"/>
      <w:r w:rsidRPr="00081A7E">
        <w:rPr>
          <w:rFonts w:eastAsia="Times New Roman" w:cs="Times New Roman"/>
          <w:sz w:val="20"/>
          <w:szCs w:val="20"/>
        </w:rPr>
        <w:fldChar w:fldCharType="begin"/>
      </w:r>
      <w:r w:rsidRPr="00081A7E">
        <w:rPr>
          <w:rFonts w:eastAsia="Times New Roman" w:cs="Times New Roman"/>
          <w:sz w:val="20"/>
          <w:szCs w:val="20"/>
        </w:rPr>
        <w:instrText xml:space="preserve"> HYPERLINK "https://sustainabledevelopment.un.org/topics" \t "_blank" </w:instrText>
      </w:r>
      <w:r w:rsidRPr="00081A7E">
        <w:rPr>
          <w:rFonts w:eastAsia="Times New Roman" w:cs="Times New Roman"/>
          <w:sz w:val="20"/>
          <w:szCs w:val="20"/>
        </w:rPr>
        <w:fldChar w:fldCharType="separate"/>
      </w:r>
      <w:r w:rsidRPr="00081A7E">
        <w:rPr>
          <w:rFonts w:eastAsia="Times New Roman" w:cs="Times New Roman"/>
          <w:color w:val="1155CC"/>
          <w:sz w:val="20"/>
          <w:szCs w:val="19"/>
          <w:u w:val="single"/>
          <w:shd w:val="clear" w:color="auto" w:fill="FFFFFF"/>
        </w:rPr>
        <w:t>https://sustainabledevelopment.un.org/topics</w:t>
      </w:r>
      <w:r w:rsidRPr="00081A7E">
        <w:rPr>
          <w:rFonts w:eastAsia="Times New Roman" w:cs="Times New Roman"/>
          <w:sz w:val="20"/>
          <w:szCs w:val="20"/>
        </w:rPr>
        <w:fldChar w:fldCharType="end"/>
      </w:r>
      <w:r w:rsidRPr="00081A7E">
        <w:rPr>
          <w:rFonts w:eastAsia="Times New Roman" w:cs="Times New Roman"/>
          <w:sz w:val="20"/>
          <w:szCs w:val="20"/>
        </w:rPr>
        <w:t xml:space="preserve">  </w:t>
      </w:r>
      <w:hyperlink r:id="rId1" w:history="1">
        <w:r w:rsidRPr="00081A7E">
          <w:rPr>
            <w:rStyle w:val="Hyperlink"/>
            <w:rFonts w:eastAsia="Times New Roman" w:cs="Times New Roman"/>
            <w:sz w:val="18"/>
            <w:szCs w:val="20"/>
          </w:rPr>
          <w:t>Transforming our world: the 2030 Agenda for Sustainable Development</w:t>
        </w:r>
      </w:hyperlink>
    </w:p>
    <w:p w14:paraId="2A7598E1" w14:textId="72B2F4DC" w:rsidR="00081A7E" w:rsidRDefault="00081A7E">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D5DE3"/>
    <w:multiLevelType w:val="hybridMultilevel"/>
    <w:tmpl w:val="0EF41A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EF73AD"/>
    <w:multiLevelType w:val="hybridMultilevel"/>
    <w:tmpl w:val="0DE44DB4"/>
    <w:lvl w:ilvl="0" w:tplc="33827F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530"/>
    <w:rsid w:val="00081A7E"/>
    <w:rsid w:val="00140478"/>
    <w:rsid w:val="001444AA"/>
    <w:rsid w:val="00290AF7"/>
    <w:rsid w:val="003D31DE"/>
    <w:rsid w:val="003D528C"/>
    <w:rsid w:val="005F3906"/>
    <w:rsid w:val="00714477"/>
    <w:rsid w:val="00754408"/>
    <w:rsid w:val="007F4105"/>
    <w:rsid w:val="008B00BB"/>
    <w:rsid w:val="008F3C45"/>
    <w:rsid w:val="00900764"/>
    <w:rsid w:val="009122B1"/>
    <w:rsid w:val="0091343D"/>
    <w:rsid w:val="00B41530"/>
    <w:rsid w:val="00BE3320"/>
    <w:rsid w:val="00BF3341"/>
    <w:rsid w:val="00DA6965"/>
    <w:rsid w:val="00E2372D"/>
    <w:rsid w:val="00E25A8F"/>
    <w:rsid w:val="00F514B5"/>
    <w:rsid w:val="00F55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3CB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14B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B41530"/>
  </w:style>
  <w:style w:type="paragraph" w:styleId="NormalWeb">
    <w:name w:val="Normal (Web)"/>
    <w:basedOn w:val="Normal"/>
    <w:uiPriority w:val="99"/>
    <w:semiHidden/>
    <w:unhideWhenUsed/>
    <w:rsid w:val="00B41530"/>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41530"/>
  </w:style>
  <w:style w:type="character" w:customStyle="1" w:styleId="Heading1Char">
    <w:name w:val="Heading 1 Char"/>
    <w:basedOn w:val="DefaultParagraphFont"/>
    <w:link w:val="Heading1"/>
    <w:uiPriority w:val="9"/>
    <w:rsid w:val="00F514B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25A8F"/>
    <w:pPr>
      <w:ind w:left="720"/>
      <w:contextualSpacing/>
    </w:pPr>
    <w:rPr>
      <w:rFonts w:eastAsiaTheme="minorEastAsia"/>
    </w:rPr>
  </w:style>
  <w:style w:type="paragraph" w:styleId="FootnoteText">
    <w:name w:val="footnote text"/>
    <w:basedOn w:val="Normal"/>
    <w:link w:val="FootnoteTextChar"/>
    <w:uiPriority w:val="99"/>
    <w:unhideWhenUsed/>
    <w:rsid w:val="008F3C45"/>
    <w:rPr>
      <w:rFonts w:eastAsiaTheme="minorEastAsia"/>
    </w:rPr>
  </w:style>
  <w:style w:type="character" w:customStyle="1" w:styleId="FootnoteTextChar">
    <w:name w:val="Footnote Text Char"/>
    <w:basedOn w:val="DefaultParagraphFont"/>
    <w:link w:val="FootnoteText"/>
    <w:uiPriority w:val="99"/>
    <w:rsid w:val="008F3C45"/>
    <w:rPr>
      <w:rFonts w:eastAsiaTheme="minorEastAsia"/>
    </w:rPr>
  </w:style>
  <w:style w:type="character" w:styleId="FootnoteReference">
    <w:name w:val="footnote reference"/>
    <w:basedOn w:val="DefaultParagraphFont"/>
    <w:uiPriority w:val="99"/>
    <w:unhideWhenUsed/>
    <w:rsid w:val="008F3C45"/>
    <w:rPr>
      <w:vertAlign w:val="superscript"/>
    </w:rPr>
  </w:style>
  <w:style w:type="paragraph" w:styleId="BalloonText">
    <w:name w:val="Balloon Text"/>
    <w:basedOn w:val="Normal"/>
    <w:link w:val="BalloonTextChar"/>
    <w:uiPriority w:val="99"/>
    <w:semiHidden/>
    <w:unhideWhenUsed/>
    <w:rsid w:val="001444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44AA"/>
    <w:rPr>
      <w:rFonts w:ascii="Lucida Grande" w:hAnsi="Lucida Grande" w:cs="Lucida Grande"/>
      <w:sz w:val="18"/>
      <w:szCs w:val="18"/>
    </w:rPr>
  </w:style>
  <w:style w:type="character" w:styleId="Hyperlink">
    <w:name w:val="Hyperlink"/>
    <w:basedOn w:val="DefaultParagraphFont"/>
    <w:uiPriority w:val="99"/>
    <w:unhideWhenUsed/>
    <w:rsid w:val="0075440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14B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B41530"/>
  </w:style>
  <w:style w:type="paragraph" w:styleId="NormalWeb">
    <w:name w:val="Normal (Web)"/>
    <w:basedOn w:val="Normal"/>
    <w:uiPriority w:val="99"/>
    <w:semiHidden/>
    <w:unhideWhenUsed/>
    <w:rsid w:val="00B41530"/>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41530"/>
  </w:style>
  <w:style w:type="character" w:customStyle="1" w:styleId="Heading1Char">
    <w:name w:val="Heading 1 Char"/>
    <w:basedOn w:val="DefaultParagraphFont"/>
    <w:link w:val="Heading1"/>
    <w:uiPriority w:val="9"/>
    <w:rsid w:val="00F514B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25A8F"/>
    <w:pPr>
      <w:ind w:left="720"/>
      <w:contextualSpacing/>
    </w:pPr>
    <w:rPr>
      <w:rFonts w:eastAsiaTheme="minorEastAsia"/>
    </w:rPr>
  </w:style>
  <w:style w:type="paragraph" w:styleId="FootnoteText">
    <w:name w:val="footnote text"/>
    <w:basedOn w:val="Normal"/>
    <w:link w:val="FootnoteTextChar"/>
    <w:uiPriority w:val="99"/>
    <w:unhideWhenUsed/>
    <w:rsid w:val="008F3C45"/>
    <w:rPr>
      <w:rFonts w:eastAsiaTheme="minorEastAsia"/>
    </w:rPr>
  </w:style>
  <w:style w:type="character" w:customStyle="1" w:styleId="FootnoteTextChar">
    <w:name w:val="Footnote Text Char"/>
    <w:basedOn w:val="DefaultParagraphFont"/>
    <w:link w:val="FootnoteText"/>
    <w:uiPriority w:val="99"/>
    <w:rsid w:val="008F3C45"/>
    <w:rPr>
      <w:rFonts w:eastAsiaTheme="minorEastAsia"/>
    </w:rPr>
  </w:style>
  <w:style w:type="character" w:styleId="FootnoteReference">
    <w:name w:val="footnote reference"/>
    <w:basedOn w:val="DefaultParagraphFont"/>
    <w:uiPriority w:val="99"/>
    <w:unhideWhenUsed/>
    <w:rsid w:val="008F3C45"/>
    <w:rPr>
      <w:vertAlign w:val="superscript"/>
    </w:rPr>
  </w:style>
  <w:style w:type="paragraph" w:styleId="BalloonText">
    <w:name w:val="Balloon Text"/>
    <w:basedOn w:val="Normal"/>
    <w:link w:val="BalloonTextChar"/>
    <w:uiPriority w:val="99"/>
    <w:semiHidden/>
    <w:unhideWhenUsed/>
    <w:rsid w:val="001444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44AA"/>
    <w:rPr>
      <w:rFonts w:ascii="Lucida Grande" w:hAnsi="Lucida Grande" w:cs="Lucida Grande"/>
      <w:sz w:val="18"/>
      <w:szCs w:val="18"/>
    </w:rPr>
  </w:style>
  <w:style w:type="character" w:styleId="Hyperlink">
    <w:name w:val="Hyperlink"/>
    <w:basedOn w:val="DefaultParagraphFont"/>
    <w:uiPriority w:val="99"/>
    <w:unhideWhenUsed/>
    <w:rsid w:val="007544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78673">
      <w:bodyDiv w:val="1"/>
      <w:marLeft w:val="0"/>
      <w:marRight w:val="0"/>
      <w:marTop w:val="0"/>
      <w:marBottom w:val="0"/>
      <w:divBdr>
        <w:top w:val="none" w:sz="0" w:space="0" w:color="auto"/>
        <w:left w:val="none" w:sz="0" w:space="0" w:color="auto"/>
        <w:bottom w:val="none" w:sz="0" w:space="0" w:color="auto"/>
        <w:right w:val="none" w:sz="0" w:space="0" w:color="auto"/>
      </w:divBdr>
    </w:div>
    <w:div w:id="1262758501">
      <w:bodyDiv w:val="1"/>
      <w:marLeft w:val="0"/>
      <w:marRight w:val="0"/>
      <w:marTop w:val="0"/>
      <w:marBottom w:val="0"/>
      <w:divBdr>
        <w:top w:val="none" w:sz="0" w:space="0" w:color="auto"/>
        <w:left w:val="none" w:sz="0" w:space="0" w:color="auto"/>
        <w:bottom w:val="none" w:sz="0" w:space="0" w:color="auto"/>
        <w:right w:val="none" w:sz="0" w:space="0" w:color="auto"/>
      </w:divBdr>
      <w:divsChild>
        <w:div w:id="1521898273">
          <w:marLeft w:val="0"/>
          <w:marRight w:val="0"/>
          <w:marTop w:val="0"/>
          <w:marBottom w:val="0"/>
          <w:divBdr>
            <w:top w:val="none" w:sz="0" w:space="0" w:color="auto"/>
            <w:left w:val="none" w:sz="0" w:space="0" w:color="auto"/>
            <w:bottom w:val="none" w:sz="0" w:space="0" w:color="auto"/>
            <w:right w:val="none" w:sz="0" w:space="0" w:color="auto"/>
          </w:divBdr>
        </w:div>
        <w:div w:id="1104811235">
          <w:marLeft w:val="0"/>
          <w:marRight w:val="0"/>
          <w:marTop w:val="0"/>
          <w:marBottom w:val="0"/>
          <w:divBdr>
            <w:top w:val="none" w:sz="0" w:space="0" w:color="auto"/>
            <w:left w:val="none" w:sz="0" w:space="0" w:color="auto"/>
            <w:bottom w:val="none" w:sz="0" w:space="0" w:color="auto"/>
            <w:right w:val="none" w:sz="0" w:space="0" w:color="auto"/>
          </w:divBdr>
        </w:div>
        <w:div w:id="1434739320">
          <w:marLeft w:val="0"/>
          <w:marRight w:val="0"/>
          <w:marTop w:val="0"/>
          <w:marBottom w:val="0"/>
          <w:divBdr>
            <w:top w:val="none" w:sz="0" w:space="0" w:color="auto"/>
            <w:left w:val="none" w:sz="0" w:space="0" w:color="auto"/>
            <w:bottom w:val="none" w:sz="0" w:space="0" w:color="auto"/>
            <w:right w:val="none" w:sz="0" w:space="0" w:color="auto"/>
          </w:divBdr>
        </w:div>
        <w:div w:id="1031303048">
          <w:marLeft w:val="0"/>
          <w:marRight w:val="0"/>
          <w:marTop w:val="0"/>
          <w:marBottom w:val="0"/>
          <w:divBdr>
            <w:top w:val="none" w:sz="0" w:space="0" w:color="auto"/>
            <w:left w:val="none" w:sz="0" w:space="0" w:color="auto"/>
            <w:bottom w:val="none" w:sz="0" w:space="0" w:color="auto"/>
            <w:right w:val="none" w:sz="0" w:space="0" w:color="auto"/>
          </w:divBdr>
        </w:div>
      </w:divsChild>
    </w:div>
    <w:div w:id="1341591557">
      <w:bodyDiv w:val="1"/>
      <w:marLeft w:val="0"/>
      <w:marRight w:val="0"/>
      <w:marTop w:val="0"/>
      <w:marBottom w:val="0"/>
      <w:divBdr>
        <w:top w:val="none" w:sz="0" w:space="0" w:color="auto"/>
        <w:left w:val="none" w:sz="0" w:space="0" w:color="auto"/>
        <w:bottom w:val="none" w:sz="0" w:space="0" w:color="auto"/>
        <w:right w:val="none" w:sz="0" w:space="0" w:color="auto"/>
      </w:divBdr>
      <w:divsChild>
        <w:div w:id="1116289440">
          <w:marLeft w:val="0"/>
          <w:marRight w:val="0"/>
          <w:marTop w:val="0"/>
          <w:marBottom w:val="0"/>
          <w:divBdr>
            <w:top w:val="none" w:sz="0" w:space="0" w:color="auto"/>
            <w:left w:val="none" w:sz="0" w:space="0" w:color="auto"/>
            <w:bottom w:val="none" w:sz="0" w:space="0" w:color="auto"/>
            <w:right w:val="none" w:sz="0" w:space="0" w:color="auto"/>
          </w:divBdr>
        </w:div>
        <w:div w:id="1157306036">
          <w:marLeft w:val="0"/>
          <w:marRight w:val="0"/>
          <w:marTop w:val="0"/>
          <w:marBottom w:val="0"/>
          <w:divBdr>
            <w:top w:val="none" w:sz="0" w:space="0" w:color="auto"/>
            <w:left w:val="none" w:sz="0" w:space="0" w:color="auto"/>
            <w:bottom w:val="none" w:sz="0" w:space="0" w:color="auto"/>
            <w:right w:val="none" w:sz="0" w:space="0" w:color="auto"/>
          </w:divBdr>
        </w:div>
        <w:div w:id="84769127">
          <w:marLeft w:val="0"/>
          <w:marRight w:val="0"/>
          <w:marTop w:val="0"/>
          <w:marBottom w:val="0"/>
          <w:divBdr>
            <w:top w:val="none" w:sz="0" w:space="0" w:color="auto"/>
            <w:left w:val="none" w:sz="0" w:space="0" w:color="auto"/>
            <w:bottom w:val="none" w:sz="0" w:space="0" w:color="auto"/>
            <w:right w:val="none" w:sz="0" w:space="0" w:color="auto"/>
          </w:divBdr>
        </w:div>
        <w:div w:id="153106403">
          <w:marLeft w:val="0"/>
          <w:marRight w:val="0"/>
          <w:marTop w:val="0"/>
          <w:marBottom w:val="0"/>
          <w:divBdr>
            <w:top w:val="none" w:sz="0" w:space="0" w:color="auto"/>
            <w:left w:val="none" w:sz="0" w:space="0" w:color="auto"/>
            <w:bottom w:val="none" w:sz="0" w:space="0" w:color="auto"/>
            <w:right w:val="none" w:sz="0" w:space="0" w:color="auto"/>
          </w:divBdr>
        </w:div>
        <w:div w:id="623774344">
          <w:marLeft w:val="0"/>
          <w:marRight w:val="0"/>
          <w:marTop w:val="0"/>
          <w:marBottom w:val="0"/>
          <w:divBdr>
            <w:top w:val="none" w:sz="0" w:space="0" w:color="auto"/>
            <w:left w:val="none" w:sz="0" w:space="0" w:color="auto"/>
            <w:bottom w:val="none" w:sz="0" w:space="0" w:color="auto"/>
            <w:right w:val="none" w:sz="0" w:space="0" w:color="auto"/>
          </w:divBdr>
        </w:div>
        <w:div w:id="2086490263">
          <w:marLeft w:val="0"/>
          <w:marRight w:val="0"/>
          <w:marTop w:val="0"/>
          <w:marBottom w:val="0"/>
          <w:divBdr>
            <w:top w:val="none" w:sz="0" w:space="0" w:color="auto"/>
            <w:left w:val="none" w:sz="0" w:space="0" w:color="auto"/>
            <w:bottom w:val="none" w:sz="0" w:space="0" w:color="auto"/>
            <w:right w:val="none" w:sz="0" w:space="0" w:color="auto"/>
          </w:divBdr>
        </w:div>
        <w:div w:id="1194004648">
          <w:marLeft w:val="0"/>
          <w:marRight w:val="0"/>
          <w:marTop w:val="0"/>
          <w:marBottom w:val="0"/>
          <w:divBdr>
            <w:top w:val="none" w:sz="0" w:space="0" w:color="auto"/>
            <w:left w:val="none" w:sz="0" w:space="0" w:color="auto"/>
            <w:bottom w:val="none" w:sz="0" w:space="0" w:color="auto"/>
            <w:right w:val="none" w:sz="0" w:space="0" w:color="auto"/>
          </w:divBdr>
        </w:div>
        <w:div w:id="951401635">
          <w:marLeft w:val="0"/>
          <w:marRight w:val="0"/>
          <w:marTop w:val="0"/>
          <w:marBottom w:val="0"/>
          <w:divBdr>
            <w:top w:val="none" w:sz="0" w:space="0" w:color="auto"/>
            <w:left w:val="none" w:sz="0" w:space="0" w:color="auto"/>
            <w:bottom w:val="none" w:sz="0" w:space="0" w:color="auto"/>
            <w:right w:val="none" w:sz="0" w:space="0" w:color="auto"/>
          </w:divBdr>
          <w:divsChild>
            <w:div w:id="811100666">
              <w:marLeft w:val="0"/>
              <w:marRight w:val="0"/>
              <w:marTop w:val="0"/>
              <w:marBottom w:val="0"/>
              <w:divBdr>
                <w:top w:val="none" w:sz="0" w:space="0" w:color="auto"/>
                <w:left w:val="none" w:sz="0" w:space="0" w:color="auto"/>
                <w:bottom w:val="none" w:sz="0" w:space="0" w:color="auto"/>
                <w:right w:val="none" w:sz="0" w:space="0" w:color="auto"/>
              </w:divBdr>
              <w:divsChild>
                <w:div w:id="198981403">
                  <w:marLeft w:val="0"/>
                  <w:marRight w:val="0"/>
                  <w:marTop w:val="0"/>
                  <w:marBottom w:val="0"/>
                  <w:divBdr>
                    <w:top w:val="none" w:sz="0" w:space="0" w:color="auto"/>
                    <w:left w:val="none" w:sz="0" w:space="0" w:color="auto"/>
                    <w:bottom w:val="none" w:sz="0" w:space="0" w:color="auto"/>
                    <w:right w:val="none" w:sz="0" w:space="0" w:color="auto"/>
                  </w:divBdr>
                </w:div>
                <w:div w:id="781386449">
                  <w:marLeft w:val="0"/>
                  <w:marRight w:val="0"/>
                  <w:marTop w:val="0"/>
                  <w:marBottom w:val="0"/>
                  <w:divBdr>
                    <w:top w:val="none" w:sz="0" w:space="0" w:color="auto"/>
                    <w:left w:val="none" w:sz="0" w:space="0" w:color="auto"/>
                    <w:bottom w:val="none" w:sz="0" w:space="0" w:color="auto"/>
                    <w:right w:val="none" w:sz="0" w:space="0" w:color="auto"/>
                  </w:divBdr>
                </w:div>
                <w:div w:id="29992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8904065">
                      <w:marLeft w:val="0"/>
                      <w:marRight w:val="0"/>
                      <w:marTop w:val="0"/>
                      <w:marBottom w:val="0"/>
                      <w:divBdr>
                        <w:top w:val="none" w:sz="0" w:space="0" w:color="auto"/>
                        <w:left w:val="none" w:sz="0" w:space="0" w:color="auto"/>
                        <w:bottom w:val="none" w:sz="0" w:space="0" w:color="auto"/>
                        <w:right w:val="none" w:sz="0" w:space="0" w:color="auto"/>
                      </w:divBdr>
                      <w:divsChild>
                        <w:div w:id="6966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663003">
      <w:bodyDiv w:val="1"/>
      <w:marLeft w:val="0"/>
      <w:marRight w:val="0"/>
      <w:marTop w:val="0"/>
      <w:marBottom w:val="0"/>
      <w:divBdr>
        <w:top w:val="none" w:sz="0" w:space="0" w:color="auto"/>
        <w:left w:val="none" w:sz="0" w:space="0" w:color="auto"/>
        <w:bottom w:val="none" w:sz="0" w:space="0" w:color="auto"/>
        <w:right w:val="none" w:sz="0" w:space="0" w:color="auto"/>
      </w:divBdr>
      <w:divsChild>
        <w:div w:id="1028339194">
          <w:marLeft w:val="0"/>
          <w:marRight w:val="0"/>
          <w:marTop w:val="0"/>
          <w:marBottom w:val="0"/>
          <w:divBdr>
            <w:top w:val="none" w:sz="0" w:space="0" w:color="auto"/>
            <w:left w:val="none" w:sz="0" w:space="0" w:color="auto"/>
            <w:bottom w:val="none" w:sz="0" w:space="0" w:color="auto"/>
            <w:right w:val="none" w:sz="0" w:space="0" w:color="auto"/>
          </w:divBdr>
          <w:divsChild>
            <w:div w:id="349111465">
              <w:marLeft w:val="0"/>
              <w:marRight w:val="0"/>
              <w:marTop w:val="0"/>
              <w:marBottom w:val="0"/>
              <w:divBdr>
                <w:top w:val="none" w:sz="0" w:space="0" w:color="auto"/>
                <w:left w:val="none" w:sz="0" w:space="0" w:color="auto"/>
                <w:bottom w:val="none" w:sz="0" w:space="0" w:color="auto"/>
                <w:right w:val="none" w:sz="0" w:space="0" w:color="auto"/>
              </w:divBdr>
            </w:div>
            <w:div w:id="1172642938">
              <w:marLeft w:val="0"/>
              <w:marRight w:val="0"/>
              <w:marTop w:val="0"/>
              <w:marBottom w:val="0"/>
              <w:divBdr>
                <w:top w:val="none" w:sz="0" w:space="0" w:color="auto"/>
                <w:left w:val="none" w:sz="0" w:space="0" w:color="auto"/>
                <w:bottom w:val="none" w:sz="0" w:space="0" w:color="auto"/>
                <w:right w:val="none" w:sz="0" w:space="0" w:color="auto"/>
              </w:divBdr>
            </w:div>
            <w:div w:id="21323762">
              <w:marLeft w:val="0"/>
              <w:marRight w:val="0"/>
              <w:marTop w:val="0"/>
              <w:marBottom w:val="0"/>
              <w:divBdr>
                <w:top w:val="none" w:sz="0" w:space="0" w:color="auto"/>
                <w:left w:val="none" w:sz="0" w:space="0" w:color="auto"/>
                <w:bottom w:val="none" w:sz="0" w:space="0" w:color="auto"/>
                <w:right w:val="none" w:sz="0" w:space="0" w:color="auto"/>
              </w:divBdr>
            </w:div>
            <w:div w:id="2012827188">
              <w:marLeft w:val="0"/>
              <w:marRight w:val="0"/>
              <w:marTop w:val="0"/>
              <w:marBottom w:val="0"/>
              <w:divBdr>
                <w:top w:val="none" w:sz="0" w:space="0" w:color="auto"/>
                <w:left w:val="none" w:sz="0" w:space="0" w:color="auto"/>
                <w:bottom w:val="none" w:sz="0" w:space="0" w:color="auto"/>
                <w:right w:val="none" w:sz="0" w:space="0" w:color="auto"/>
              </w:divBdr>
            </w:div>
            <w:div w:id="1159466653">
              <w:marLeft w:val="0"/>
              <w:marRight w:val="0"/>
              <w:marTop w:val="0"/>
              <w:marBottom w:val="0"/>
              <w:divBdr>
                <w:top w:val="none" w:sz="0" w:space="0" w:color="auto"/>
                <w:left w:val="none" w:sz="0" w:space="0" w:color="auto"/>
                <w:bottom w:val="none" w:sz="0" w:space="0" w:color="auto"/>
                <w:right w:val="none" w:sz="0" w:space="0" w:color="auto"/>
              </w:divBdr>
            </w:div>
            <w:div w:id="956836818">
              <w:marLeft w:val="0"/>
              <w:marRight w:val="0"/>
              <w:marTop w:val="0"/>
              <w:marBottom w:val="0"/>
              <w:divBdr>
                <w:top w:val="none" w:sz="0" w:space="0" w:color="auto"/>
                <w:left w:val="none" w:sz="0" w:space="0" w:color="auto"/>
                <w:bottom w:val="none" w:sz="0" w:space="0" w:color="auto"/>
                <w:right w:val="none" w:sz="0" w:space="0" w:color="auto"/>
              </w:divBdr>
            </w:div>
            <w:div w:id="1059135735">
              <w:marLeft w:val="0"/>
              <w:marRight w:val="0"/>
              <w:marTop w:val="0"/>
              <w:marBottom w:val="0"/>
              <w:divBdr>
                <w:top w:val="none" w:sz="0" w:space="0" w:color="auto"/>
                <w:left w:val="none" w:sz="0" w:space="0" w:color="auto"/>
                <w:bottom w:val="none" w:sz="0" w:space="0" w:color="auto"/>
                <w:right w:val="none" w:sz="0" w:space="0" w:color="auto"/>
              </w:divBdr>
            </w:div>
            <w:div w:id="733433102">
              <w:marLeft w:val="0"/>
              <w:marRight w:val="0"/>
              <w:marTop w:val="0"/>
              <w:marBottom w:val="0"/>
              <w:divBdr>
                <w:top w:val="none" w:sz="0" w:space="0" w:color="auto"/>
                <w:left w:val="none" w:sz="0" w:space="0" w:color="auto"/>
                <w:bottom w:val="none" w:sz="0" w:space="0" w:color="auto"/>
                <w:right w:val="none" w:sz="0" w:space="0" w:color="auto"/>
              </w:divBdr>
            </w:div>
            <w:div w:id="894197876">
              <w:marLeft w:val="0"/>
              <w:marRight w:val="0"/>
              <w:marTop w:val="0"/>
              <w:marBottom w:val="0"/>
              <w:divBdr>
                <w:top w:val="none" w:sz="0" w:space="0" w:color="auto"/>
                <w:left w:val="none" w:sz="0" w:space="0" w:color="auto"/>
                <w:bottom w:val="none" w:sz="0" w:space="0" w:color="auto"/>
                <w:right w:val="none" w:sz="0" w:space="0" w:color="auto"/>
              </w:divBdr>
            </w:div>
            <w:div w:id="1584872120">
              <w:marLeft w:val="0"/>
              <w:marRight w:val="0"/>
              <w:marTop w:val="0"/>
              <w:marBottom w:val="0"/>
              <w:divBdr>
                <w:top w:val="none" w:sz="0" w:space="0" w:color="auto"/>
                <w:left w:val="none" w:sz="0" w:space="0" w:color="auto"/>
                <w:bottom w:val="none" w:sz="0" w:space="0" w:color="auto"/>
                <w:right w:val="none" w:sz="0" w:space="0" w:color="auto"/>
              </w:divBdr>
            </w:div>
            <w:div w:id="781731227">
              <w:marLeft w:val="0"/>
              <w:marRight w:val="0"/>
              <w:marTop w:val="0"/>
              <w:marBottom w:val="0"/>
              <w:divBdr>
                <w:top w:val="none" w:sz="0" w:space="0" w:color="auto"/>
                <w:left w:val="none" w:sz="0" w:space="0" w:color="auto"/>
                <w:bottom w:val="none" w:sz="0" w:space="0" w:color="auto"/>
                <w:right w:val="none" w:sz="0" w:space="0" w:color="auto"/>
              </w:divBdr>
            </w:div>
            <w:div w:id="1721397205">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2118524602">
              <w:marLeft w:val="0"/>
              <w:marRight w:val="0"/>
              <w:marTop w:val="0"/>
              <w:marBottom w:val="0"/>
              <w:divBdr>
                <w:top w:val="none" w:sz="0" w:space="0" w:color="auto"/>
                <w:left w:val="none" w:sz="0" w:space="0" w:color="auto"/>
                <w:bottom w:val="none" w:sz="0" w:space="0" w:color="auto"/>
                <w:right w:val="none" w:sz="0" w:space="0" w:color="auto"/>
              </w:divBdr>
            </w:div>
            <w:div w:id="1347243533">
              <w:marLeft w:val="0"/>
              <w:marRight w:val="0"/>
              <w:marTop w:val="0"/>
              <w:marBottom w:val="0"/>
              <w:divBdr>
                <w:top w:val="none" w:sz="0" w:space="0" w:color="auto"/>
                <w:left w:val="none" w:sz="0" w:space="0" w:color="auto"/>
                <w:bottom w:val="none" w:sz="0" w:space="0" w:color="auto"/>
                <w:right w:val="none" w:sz="0" w:space="0" w:color="auto"/>
              </w:divBdr>
            </w:div>
            <w:div w:id="1638681061">
              <w:marLeft w:val="0"/>
              <w:marRight w:val="0"/>
              <w:marTop w:val="0"/>
              <w:marBottom w:val="0"/>
              <w:divBdr>
                <w:top w:val="none" w:sz="0" w:space="0" w:color="auto"/>
                <w:left w:val="none" w:sz="0" w:space="0" w:color="auto"/>
                <w:bottom w:val="none" w:sz="0" w:space="0" w:color="auto"/>
                <w:right w:val="none" w:sz="0" w:space="0" w:color="auto"/>
              </w:divBdr>
            </w:div>
            <w:div w:id="2059160009">
              <w:marLeft w:val="0"/>
              <w:marRight w:val="0"/>
              <w:marTop w:val="0"/>
              <w:marBottom w:val="0"/>
              <w:divBdr>
                <w:top w:val="none" w:sz="0" w:space="0" w:color="auto"/>
                <w:left w:val="none" w:sz="0" w:space="0" w:color="auto"/>
                <w:bottom w:val="none" w:sz="0" w:space="0" w:color="auto"/>
                <w:right w:val="none" w:sz="0" w:space="0" w:color="auto"/>
              </w:divBdr>
            </w:div>
            <w:div w:id="1067798471">
              <w:marLeft w:val="0"/>
              <w:marRight w:val="0"/>
              <w:marTop w:val="0"/>
              <w:marBottom w:val="0"/>
              <w:divBdr>
                <w:top w:val="none" w:sz="0" w:space="0" w:color="auto"/>
                <w:left w:val="none" w:sz="0" w:space="0" w:color="auto"/>
                <w:bottom w:val="none" w:sz="0" w:space="0" w:color="auto"/>
                <w:right w:val="none" w:sz="0" w:space="0" w:color="auto"/>
              </w:divBdr>
            </w:div>
            <w:div w:id="749499510">
              <w:marLeft w:val="0"/>
              <w:marRight w:val="0"/>
              <w:marTop w:val="0"/>
              <w:marBottom w:val="0"/>
              <w:divBdr>
                <w:top w:val="none" w:sz="0" w:space="0" w:color="auto"/>
                <w:left w:val="none" w:sz="0" w:space="0" w:color="auto"/>
                <w:bottom w:val="none" w:sz="0" w:space="0" w:color="auto"/>
                <w:right w:val="none" w:sz="0" w:space="0" w:color="auto"/>
              </w:divBdr>
            </w:div>
            <w:div w:id="76443075">
              <w:marLeft w:val="0"/>
              <w:marRight w:val="0"/>
              <w:marTop w:val="0"/>
              <w:marBottom w:val="0"/>
              <w:divBdr>
                <w:top w:val="none" w:sz="0" w:space="0" w:color="auto"/>
                <w:left w:val="none" w:sz="0" w:space="0" w:color="auto"/>
                <w:bottom w:val="none" w:sz="0" w:space="0" w:color="auto"/>
                <w:right w:val="none" w:sz="0" w:space="0" w:color="auto"/>
              </w:divBdr>
            </w:div>
            <w:div w:id="2103451560">
              <w:marLeft w:val="0"/>
              <w:marRight w:val="0"/>
              <w:marTop w:val="0"/>
              <w:marBottom w:val="0"/>
              <w:divBdr>
                <w:top w:val="none" w:sz="0" w:space="0" w:color="auto"/>
                <w:left w:val="none" w:sz="0" w:space="0" w:color="auto"/>
                <w:bottom w:val="none" w:sz="0" w:space="0" w:color="auto"/>
                <w:right w:val="none" w:sz="0" w:space="0" w:color="auto"/>
              </w:divBdr>
            </w:div>
            <w:div w:id="2002469085">
              <w:marLeft w:val="0"/>
              <w:marRight w:val="0"/>
              <w:marTop w:val="0"/>
              <w:marBottom w:val="0"/>
              <w:divBdr>
                <w:top w:val="none" w:sz="0" w:space="0" w:color="auto"/>
                <w:left w:val="none" w:sz="0" w:space="0" w:color="auto"/>
                <w:bottom w:val="none" w:sz="0" w:space="0" w:color="auto"/>
                <w:right w:val="none" w:sz="0" w:space="0" w:color="auto"/>
              </w:divBdr>
            </w:div>
            <w:div w:id="2139181649">
              <w:marLeft w:val="0"/>
              <w:marRight w:val="0"/>
              <w:marTop w:val="0"/>
              <w:marBottom w:val="0"/>
              <w:divBdr>
                <w:top w:val="none" w:sz="0" w:space="0" w:color="auto"/>
                <w:left w:val="none" w:sz="0" w:space="0" w:color="auto"/>
                <w:bottom w:val="none" w:sz="0" w:space="0" w:color="auto"/>
                <w:right w:val="none" w:sz="0" w:space="0" w:color="auto"/>
              </w:divBdr>
            </w:div>
            <w:div w:id="408429910">
              <w:marLeft w:val="0"/>
              <w:marRight w:val="0"/>
              <w:marTop w:val="0"/>
              <w:marBottom w:val="0"/>
              <w:divBdr>
                <w:top w:val="none" w:sz="0" w:space="0" w:color="auto"/>
                <w:left w:val="none" w:sz="0" w:space="0" w:color="auto"/>
                <w:bottom w:val="none" w:sz="0" w:space="0" w:color="auto"/>
                <w:right w:val="none" w:sz="0" w:space="0" w:color="auto"/>
              </w:divBdr>
            </w:div>
            <w:div w:id="1594245540">
              <w:marLeft w:val="0"/>
              <w:marRight w:val="0"/>
              <w:marTop w:val="0"/>
              <w:marBottom w:val="0"/>
              <w:divBdr>
                <w:top w:val="none" w:sz="0" w:space="0" w:color="auto"/>
                <w:left w:val="none" w:sz="0" w:space="0" w:color="auto"/>
                <w:bottom w:val="none" w:sz="0" w:space="0" w:color="auto"/>
                <w:right w:val="none" w:sz="0" w:space="0" w:color="auto"/>
              </w:divBdr>
            </w:div>
            <w:div w:id="1185442163">
              <w:marLeft w:val="0"/>
              <w:marRight w:val="0"/>
              <w:marTop w:val="0"/>
              <w:marBottom w:val="0"/>
              <w:divBdr>
                <w:top w:val="none" w:sz="0" w:space="0" w:color="auto"/>
                <w:left w:val="none" w:sz="0" w:space="0" w:color="auto"/>
                <w:bottom w:val="none" w:sz="0" w:space="0" w:color="auto"/>
                <w:right w:val="none" w:sz="0" w:space="0" w:color="auto"/>
              </w:divBdr>
            </w:div>
            <w:div w:id="24781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936990">
      <w:bodyDiv w:val="1"/>
      <w:marLeft w:val="0"/>
      <w:marRight w:val="0"/>
      <w:marTop w:val="0"/>
      <w:marBottom w:val="0"/>
      <w:divBdr>
        <w:top w:val="none" w:sz="0" w:space="0" w:color="auto"/>
        <w:left w:val="none" w:sz="0" w:space="0" w:color="auto"/>
        <w:bottom w:val="none" w:sz="0" w:space="0" w:color="auto"/>
        <w:right w:val="none" w:sz="0" w:space="0" w:color="auto"/>
      </w:divBdr>
      <w:divsChild>
        <w:div w:id="1473477987">
          <w:marLeft w:val="0"/>
          <w:marRight w:val="0"/>
          <w:marTop w:val="0"/>
          <w:marBottom w:val="0"/>
          <w:divBdr>
            <w:top w:val="none" w:sz="0" w:space="0" w:color="auto"/>
            <w:left w:val="none" w:sz="0" w:space="0" w:color="auto"/>
            <w:bottom w:val="none" w:sz="0" w:space="0" w:color="auto"/>
            <w:right w:val="none" w:sz="0" w:space="0" w:color="auto"/>
          </w:divBdr>
        </w:div>
        <w:div w:id="1905019823">
          <w:marLeft w:val="0"/>
          <w:marRight w:val="0"/>
          <w:marTop w:val="0"/>
          <w:marBottom w:val="0"/>
          <w:divBdr>
            <w:top w:val="none" w:sz="0" w:space="0" w:color="auto"/>
            <w:left w:val="none" w:sz="0" w:space="0" w:color="auto"/>
            <w:bottom w:val="none" w:sz="0" w:space="0" w:color="auto"/>
            <w:right w:val="none" w:sz="0" w:space="0" w:color="auto"/>
          </w:divBdr>
        </w:div>
        <w:div w:id="173304393">
          <w:marLeft w:val="0"/>
          <w:marRight w:val="0"/>
          <w:marTop w:val="0"/>
          <w:marBottom w:val="0"/>
          <w:divBdr>
            <w:top w:val="none" w:sz="0" w:space="0" w:color="auto"/>
            <w:left w:val="none" w:sz="0" w:space="0" w:color="auto"/>
            <w:bottom w:val="none" w:sz="0" w:space="0" w:color="auto"/>
            <w:right w:val="none" w:sz="0" w:space="0" w:color="auto"/>
          </w:divBdr>
        </w:div>
        <w:div w:id="523371706">
          <w:marLeft w:val="0"/>
          <w:marRight w:val="0"/>
          <w:marTop w:val="0"/>
          <w:marBottom w:val="0"/>
          <w:divBdr>
            <w:top w:val="none" w:sz="0" w:space="0" w:color="auto"/>
            <w:left w:val="none" w:sz="0" w:space="0" w:color="auto"/>
            <w:bottom w:val="none" w:sz="0" w:space="0" w:color="auto"/>
            <w:right w:val="none" w:sz="0" w:space="0" w:color="auto"/>
          </w:divBdr>
        </w:div>
      </w:divsChild>
    </w:div>
    <w:div w:id="20757401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sustainabledevelopment.un.org/post2015/transformingour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860</Words>
  <Characters>4903</Characters>
  <Application>Microsoft Macintosh Word</Application>
  <DocSecurity>0</DocSecurity>
  <Lines>40</Lines>
  <Paragraphs>11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Ahmed Calvo</vt:lpstr>
      <vt:lpstr>Deepak Mishra</vt:lpstr>
      <vt:lpstr>Nagy Hanna:</vt:lpstr>
      <vt:lpstr>Rene Summer</vt:lpstr>
      <vt:lpstr>Ellen Leanse</vt:lpstr>
    </vt:vector>
  </TitlesOfParts>
  <Company>Google</Company>
  <LinksUpToDate>false</LinksUpToDate>
  <CharactersWithSpaces>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 Lin Fung</dc:creator>
  <cp:keywords/>
  <dc:description/>
  <cp:lastModifiedBy>David Price</cp:lastModifiedBy>
  <cp:revision>2</cp:revision>
  <dcterms:created xsi:type="dcterms:W3CDTF">2015-11-13T00:12:00Z</dcterms:created>
  <dcterms:modified xsi:type="dcterms:W3CDTF">2015-11-13T00:12:00Z</dcterms:modified>
</cp:coreProperties>
</file>